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Pr="00E53E61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hy-AM"/>
        </w:rPr>
      </w:pPr>
      <w:r w:rsidRPr="00E53E61">
        <w:rPr>
          <w:rFonts w:ascii="Sylfaen" w:hAnsi="Sylfaen"/>
          <w:b/>
          <w:sz w:val="36"/>
          <w:szCs w:val="36"/>
          <w:lang w:val="hy-AM"/>
        </w:rPr>
        <w:t xml:space="preserve">«ԱրմենՏել» ՓԲԸ </w:t>
      </w:r>
      <w:r w:rsidR="000E7D82" w:rsidRPr="000E7D82">
        <w:rPr>
          <w:rFonts w:ascii="Sylfaen" w:hAnsi="Sylfaen"/>
          <w:b/>
          <w:sz w:val="36"/>
          <w:szCs w:val="36"/>
          <w:lang w:val="hy-AM"/>
        </w:rPr>
        <w:t xml:space="preserve">Ազատության 24/1 հասցեում գտնվող շենքի օդորակման և օդափոխման համակարգի </w:t>
      </w:r>
      <w:r w:rsidRPr="00E53E61">
        <w:rPr>
          <w:rFonts w:ascii="Sylfaen" w:hAnsi="Sylfaen"/>
          <w:b/>
          <w:sz w:val="36"/>
          <w:szCs w:val="36"/>
          <w:lang w:val="hy-AM"/>
        </w:rPr>
        <w:t xml:space="preserve">մատակարարի ընտրության պարզեցված առաջարկների հարցման մասնակցի հրահանգ </w:t>
      </w:r>
    </w:p>
    <w:p w:rsidR="004C62D2" w:rsidRPr="006A43F0" w:rsidRDefault="00441E4F" w:rsidP="00AA060E">
      <w:pPr>
        <w:pStyle w:val="Frontpage1"/>
        <w:spacing w:before="400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6A43F0">
        <w:rPr>
          <w:rFonts w:ascii="Sylfaen" w:hAnsi="Sylfaen"/>
          <w:sz w:val="28"/>
          <w:szCs w:val="28"/>
          <w:lang w:val="hy-AM"/>
        </w:rPr>
        <w:t>ք</w:t>
      </w:r>
      <w:r w:rsidR="008B0B1B" w:rsidRPr="006A43F0">
        <w:rPr>
          <w:rFonts w:ascii="Sylfaen" w:hAnsi="Sylfaen"/>
          <w:sz w:val="28"/>
          <w:szCs w:val="28"/>
          <w:lang w:val="hy-AM"/>
        </w:rPr>
        <w:t>.</w:t>
      </w:r>
      <w:r w:rsidRPr="006A43F0">
        <w:rPr>
          <w:rFonts w:ascii="Sylfaen" w:hAnsi="Sylfaen"/>
          <w:sz w:val="28"/>
          <w:szCs w:val="28"/>
          <w:lang w:val="hy-AM"/>
        </w:rPr>
        <w:t>Երևան</w:t>
      </w:r>
      <w:r w:rsidR="008B0B1B" w:rsidRPr="006A43F0">
        <w:rPr>
          <w:rFonts w:ascii="Sylfaen" w:hAnsi="Sylfaen"/>
          <w:sz w:val="28"/>
          <w:szCs w:val="28"/>
          <w:lang w:val="hy-AM"/>
        </w:rPr>
        <w:t xml:space="preserve">, </w:t>
      </w:r>
      <w:r w:rsidR="005D58BA" w:rsidRPr="006A43F0">
        <w:rPr>
          <w:rFonts w:ascii="Sylfaen" w:hAnsi="Sylfaen"/>
          <w:sz w:val="28"/>
          <w:szCs w:val="28"/>
          <w:lang w:val="hy-AM"/>
        </w:rPr>
        <w:t>2015</w:t>
      </w:r>
      <w:r w:rsidRPr="006A43F0">
        <w:rPr>
          <w:rFonts w:ascii="Sylfaen" w:hAnsi="Sylfaen"/>
          <w:sz w:val="28"/>
          <w:szCs w:val="28"/>
          <w:lang w:val="hy-AM"/>
        </w:rPr>
        <w:t>թ.</w:t>
      </w:r>
      <w:bookmarkStart w:id="0" w:name="_Toc380065797"/>
    </w:p>
    <w:p w:rsidR="004C62D2" w:rsidRDefault="004C62D2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en-US"/>
        </w:rPr>
      </w:pPr>
    </w:p>
    <w:p w:rsidR="00AA060E" w:rsidRDefault="00AA060E" w:rsidP="00AA060E">
      <w:pPr>
        <w:rPr>
          <w:lang w:val="en-US"/>
        </w:rPr>
      </w:pPr>
    </w:p>
    <w:p w:rsidR="00AA060E" w:rsidRPr="00AA060E" w:rsidRDefault="00AA060E" w:rsidP="00AA060E">
      <w:pPr>
        <w:rPr>
          <w:lang w:val="en-US"/>
        </w:rPr>
      </w:pPr>
    </w:p>
    <w:p w:rsidR="00AA060E" w:rsidRPr="00E53E61" w:rsidRDefault="00AA060E" w:rsidP="00AA060E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1" w:name="_Toc517020412"/>
      <w:bookmarkStart w:id="2" w:name="_Toc37503214"/>
      <w:bookmarkEnd w:id="0"/>
      <w:r w:rsidRPr="006A43F0">
        <w:rPr>
          <w:rFonts w:ascii="Sylfaen" w:hAnsi="Sylfaen"/>
          <w:lang w:val="hy-AM"/>
        </w:rPr>
        <w:lastRenderedPageBreak/>
        <w:t xml:space="preserve"> </w:t>
      </w:r>
      <w:r w:rsidRPr="00E53E61">
        <w:rPr>
          <w:rFonts w:ascii="Sylfaen" w:hAnsi="Sylfaen" w:cs="Times New Roman"/>
          <w:sz w:val="28"/>
          <w:lang w:val="hy-AM"/>
        </w:rPr>
        <w:t xml:space="preserve">1. Պարզեցված առաջարկների հարցման առարկան </w:t>
      </w:r>
    </w:p>
    <w:p w:rsidR="00AA060E" w:rsidRPr="00406264" w:rsidRDefault="00AA060E" w:rsidP="00406264">
      <w:pPr>
        <w:spacing w:after="200"/>
        <w:jc w:val="both"/>
        <w:rPr>
          <w:rFonts w:ascii="Sylfaen" w:hAnsi="Sylfaen"/>
          <w:lang w:val="en-US"/>
        </w:rPr>
      </w:pPr>
      <w:r w:rsidRPr="00406264">
        <w:rPr>
          <w:rFonts w:ascii="Sylfaen" w:hAnsi="Sylfaen"/>
          <w:lang w:val="en-US"/>
        </w:rPr>
        <w:t xml:space="preserve">«ԱրմենՏել» ՓԲԸ (այսուհետ՝ Պատվիրատու) հրավիրում է Ձեր ընկերությանը (այսուհետ՝ Մասնակից) մասնակցել </w:t>
      </w:r>
      <w:r w:rsidR="000E7D82" w:rsidRPr="00406264">
        <w:rPr>
          <w:rFonts w:ascii="Sylfaen" w:hAnsi="Sylfaen"/>
          <w:lang w:val="en-US"/>
        </w:rPr>
        <w:t>«ԱրմենՏել» ՓԲԸ Ազատության 24/1 հասցեում գտնվող շենքի օդորակման և օդափոխման համակարգի մատակարարի ընտրության պարզեցված առաջարկների հարցմանը</w:t>
      </w:r>
      <w:r w:rsidRPr="00406264">
        <w:rPr>
          <w:rFonts w:ascii="Sylfaen" w:hAnsi="Sylfaen"/>
          <w:lang w:val="en-US"/>
        </w:rPr>
        <w:t xml:space="preserve"> (այսուհետ՝ ՊԱՀ):</w:t>
      </w:r>
    </w:p>
    <w:p w:rsidR="00AA060E" w:rsidRPr="000E7D82" w:rsidRDefault="000E7D82" w:rsidP="00406264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Առաջարկվող </w:t>
      </w:r>
      <w:r w:rsidRPr="00406264">
        <w:rPr>
          <w:rFonts w:ascii="Sylfaen" w:hAnsi="Sylfaen"/>
          <w:lang w:val="en-US"/>
        </w:rPr>
        <w:t>օդորակման և օդափոխման համակարգ</w:t>
      </w:r>
      <w:r>
        <w:rPr>
          <w:rFonts w:ascii="Sylfaen" w:hAnsi="Sylfaen"/>
          <w:lang w:val="en-US"/>
        </w:rPr>
        <w:t xml:space="preserve">ը, ինչպես նաև կատարվելիք աշխատանքները պետք է ամբողջությամբ համապատասխանեն Տեխնիկական առաջադրանքին </w:t>
      </w:r>
      <w:r w:rsidRPr="00E53E61">
        <w:rPr>
          <w:rFonts w:ascii="Sylfaen" w:hAnsi="Sylfaen"/>
          <w:lang w:val="hy-AM"/>
        </w:rPr>
        <w:t xml:space="preserve">(այսուհետ՝ </w:t>
      </w:r>
      <w:r>
        <w:rPr>
          <w:rFonts w:ascii="Sylfaen" w:hAnsi="Sylfaen"/>
          <w:lang w:val="en-US"/>
        </w:rPr>
        <w:t>ՏԱ</w:t>
      </w:r>
      <w:r w:rsidRPr="00E53E61">
        <w:rPr>
          <w:rFonts w:ascii="Sylfaen" w:hAnsi="Sylfaen"/>
          <w:lang w:val="hy-AM"/>
        </w:rPr>
        <w:t>):</w:t>
      </w:r>
    </w:p>
    <w:p w:rsidR="0006651E" w:rsidRDefault="000E7D82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Նախագծի շրջանակներում կատա</w:t>
      </w:r>
      <w:r w:rsidR="00633C71">
        <w:rPr>
          <w:rFonts w:ascii="Sylfaen" w:hAnsi="Sylfaen"/>
          <w:lang w:val="en-US"/>
        </w:rPr>
        <w:t>րվելիք աշխատանքները ներառում են.</w:t>
      </w:r>
    </w:p>
    <w:p w:rsidR="00633C71" w:rsidRPr="00633C71" w:rsidRDefault="00633C71" w:rsidP="00633C71">
      <w:pPr>
        <w:pStyle w:val="ListParagraph"/>
        <w:numPr>
          <w:ilvl w:val="0"/>
          <w:numId w:val="46"/>
        </w:numPr>
        <w:spacing w:after="200"/>
        <w:jc w:val="both"/>
        <w:rPr>
          <w:rFonts w:ascii="Sylfaen" w:hAnsi="Sylfaen"/>
          <w:lang w:val="en-US"/>
        </w:rPr>
      </w:pPr>
      <w:r w:rsidRPr="00633C71">
        <w:rPr>
          <w:rFonts w:ascii="Sylfaen" w:hAnsi="Sylfaen"/>
          <w:lang w:val="hy-AM"/>
        </w:rPr>
        <w:t>Ազատության 24/1 հասցեում</w:t>
      </w:r>
      <w:r w:rsidRPr="00633C71">
        <w:rPr>
          <w:rFonts w:ascii="Sylfaen" w:hAnsi="Sylfaen"/>
          <w:lang w:val="en-US"/>
        </w:rPr>
        <w:t xml:space="preserve"> </w:t>
      </w:r>
      <w:r w:rsidRPr="00633C71">
        <w:rPr>
          <w:rFonts w:ascii="Sylfaen" w:hAnsi="Sylfaen"/>
          <w:lang w:val="hy-AM"/>
        </w:rPr>
        <w:t>օդորակման և օդափոխման համակարգի մատակարար</w:t>
      </w:r>
      <w:r w:rsidRPr="00633C71">
        <w:rPr>
          <w:rFonts w:ascii="Sylfaen" w:hAnsi="Sylfaen"/>
          <w:lang w:val="en-US"/>
        </w:rPr>
        <w:t>ում;</w:t>
      </w:r>
    </w:p>
    <w:p w:rsidR="00633C71" w:rsidRPr="00633C71" w:rsidRDefault="00633C71" w:rsidP="00633C71">
      <w:pPr>
        <w:pStyle w:val="ListParagraph"/>
        <w:numPr>
          <w:ilvl w:val="0"/>
          <w:numId w:val="46"/>
        </w:numPr>
        <w:spacing w:after="200"/>
        <w:jc w:val="both"/>
        <w:rPr>
          <w:rFonts w:ascii="Sylfaen" w:hAnsi="Sylfaen"/>
          <w:lang w:val="en-US"/>
        </w:rPr>
      </w:pPr>
      <w:r w:rsidRPr="00633C71">
        <w:rPr>
          <w:rFonts w:ascii="Sylfaen" w:hAnsi="Sylfaen"/>
          <w:lang w:val="en-US"/>
        </w:rPr>
        <w:t>Օ</w:t>
      </w:r>
      <w:r w:rsidRPr="00633C71">
        <w:rPr>
          <w:rFonts w:ascii="Sylfaen" w:hAnsi="Sylfaen"/>
          <w:lang w:val="hy-AM"/>
        </w:rPr>
        <w:t>դորակման և օդափոխման համակարգի</w:t>
      </w:r>
      <w:r w:rsidRPr="00633C71">
        <w:rPr>
          <w:rFonts w:ascii="Sylfaen" w:hAnsi="Sylfaen"/>
          <w:lang w:val="en-US"/>
        </w:rPr>
        <w:t xml:space="preserve"> տեղադրում </w:t>
      </w:r>
      <w:r w:rsidRPr="00633C71">
        <w:rPr>
          <w:rFonts w:ascii="Sylfaen" w:hAnsi="Sylfaen"/>
          <w:lang w:val="hy-AM"/>
        </w:rPr>
        <w:t>Ազատության 24/1 հասցեում</w:t>
      </w:r>
      <w:r w:rsidRPr="00633C71">
        <w:rPr>
          <w:rFonts w:ascii="Sylfaen" w:hAnsi="Sylfaen"/>
          <w:lang w:val="en-US"/>
        </w:rPr>
        <w:t xml:space="preserve"> գտնվող շենքում` համաձայն օդորակման տարածքի պլանի (Հավելված 1):</w:t>
      </w:r>
    </w:p>
    <w:p w:rsidR="0029113A" w:rsidRDefault="0029113A" w:rsidP="00633C71">
      <w:pPr>
        <w:pStyle w:val="ListParagraph"/>
        <w:numPr>
          <w:ilvl w:val="0"/>
          <w:numId w:val="46"/>
        </w:num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Տրամադրված երաշխիքի ժամկետի ընթացքում տեղադրված օ</w:t>
      </w:r>
      <w:r w:rsidRPr="00633C71">
        <w:rPr>
          <w:rFonts w:ascii="Sylfaen" w:hAnsi="Sylfaen"/>
          <w:lang w:val="hy-AM"/>
        </w:rPr>
        <w:t>դորակման և օդափոխման համակարգի</w:t>
      </w:r>
      <w:r>
        <w:rPr>
          <w:rFonts w:ascii="Sylfaen" w:hAnsi="Sylfaen"/>
          <w:lang w:val="en-US"/>
        </w:rPr>
        <w:t xml:space="preserve"> սպասարկում, ինչպես նաև ի հայտ բերված թերությունների </w:t>
      </w:r>
      <w:r w:rsidR="004C1FD9">
        <w:rPr>
          <w:rFonts w:ascii="Sylfaen" w:hAnsi="Sylfaen"/>
          <w:lang w:val="en-US"/>
        </w:rPr>
        <w:t>վերացում</w:t>
      </w:r>
      <w:r>
        <w:rPr>
          <w:rFonts w:ascii="Sylfaen" w:hAnsi="Sylfaen"/>
          <w:lang w:val="en-US"/>
        </w:rPr>
        <w:t>:</w:t>
      </w:r>
    </w:p>
    <w:p w:rsidR="00C96346" w:rsidRPr="0029113A" w:rsidRDefault="00BC1FF9" w:rsidP="0029113A">
      <w:pPr>
        <w:spacing w:after="200"/>
        <w:jc w:val="both"/>
        <w:rPr>
          <w:rFonts w:ascii="Sylfaen" w:hAnsi="Sylfaen"/>
          <w:lang w:val="en-US"/>
        </w:rPr>
      </w:pPr>
      <w:r w:rsidRPr="0029113A">
        <w:rPr>
          <w:rFonts w:ascii="Sylfaen" w:hAnsi="Sylfaen" w:cs="Sylfaen"/>
          <w:lang w:val="hy-AM"/>
        </w:rPr>
        <w:t>Առաջարկվող</w:t>
      </w:r>
      <w:r w:rsidRPr="0029113A">
        <w:rPr>
          <w:rFonts w:ascii="Sylfaen" w:hAnsi="Sylfaen"/>
          <w:lang w:val="hy-AM"/>
        </w:rPr>
        <w:t xml:space="preserve"> </w:t>
      </w:r>
      <w:r w:rsidRPr="0029113A">
        <w:rPr>
          <w:rFonts w:ascii="Sylfaen" w:hAnsi="Sylfaen" w:cs="Sylfaen"/>
          <w:lang w:val="hy-AM"/>
        </w:rPr>
        <w:t>ապրանքները</w:t>
      </w:r>
      <w:r w:rsidRPr="0029113A">
        <w:rPr>
          <w:rFonts w:ascii="Sylfaen" w:hAnsi="Sylfaen"/>
          <w:lang w:val="hy-AM"/>
        </w:rPr>
        <w:t xml:space="preserve"> </w:t>
      </w:r>
      <w:r w:rsidRPr="0029113A">
        <w:rPr>
          <w:rFonts w:ascii="Sylfaen" w:hAnsi="Sylfaen" w:cs="Sylfaen"/>
          <w:lang w:val="hy-AM"/>
        </w:rPr>
        <w:t>պետք</w:t>
      </w:r>
      <w:r w:rsidRPr="0029113A">
        <w:rPr>
          <w:rFonts w:ascii="Sylfaen" w:hAnsi="Sylfaen"/>
          <w:lang w:val="hy-AM"/>
        </w:rPr>
        <w:t xml:space="preserve"> </w:t>
      </w:r>
      <w:r w:rsidRPr="0029113A">
        <w:rPr>
          <w:rFonts w:ascii="Sylfaen" w:hAnsi="Sylfaen" w:cs="Sylfaen"/>
          <w:lang w:val="hy-AM"/>
        </w:rPr>
        <w:t>է</w:t>
      </w:r>
      <w:r w:rsidRPr="0029113A">
        <w:rPr>
          <w:rFonts w:ascii="Sylfaen" w:hAnsi="Sylfaen"/>
          <w:lang w:val="hy-AM"/>
        </w:rPr>
        <w:t xml:space="preserve"> </w:t>
      </w:r>
      <w:r w:rsidRPr="0029113A">
        <w:rPr>
          <w:rFonts w:ascii="Sylfaen" w:hAnsi="Sylfaen" w:cs="Sylfaen"/>
          <w:lang w:val="hy-AM"/>
        </w:rPr>
        <w:t>համապատասխանեն</w:t>
      </w:r>
      <w:r w:rsidRPr="0029113A">
        <w:rPr>
          <w:rFonts w:ascii="Sylfaen" w:hAnsi="Sylfaen"/>
          <w:lang w:val="hy-AM"/>
        </w:rPr>
        <w:t xml:space="preserve"> Հավելված 1-ում բերված Տեխնիկական պահաջներին: </w:t>
      </w:r>
    </w:p>
    <w:p w:rsidR="00406264" w:rsidRDefault="00633C71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Կոմերցիոն առաջարկում (</w:t>
      </w:r>
      <w:r>
        <w:rPr>
          <w:rFonts w:ascii="Sylfaen" w:hAnsi="Sylfaen"/>
          <w:lang w:val="hy-AM"/>
        </w:rPr>
        <w:t>այսուհետ</w:t>
      </w:r>
      <w:r>
        <w:rPr>
          <w:rFonts w:ascii="Sylfaen" w:hAnsi="Sylfaen"/>
          <w:lang w:val="en-US"/>
        </w:rPr>
        <w:t>` ԿԱ, Հավելված 2</w:t>
      </w:r>
      <w:r w:rsidRPr="00E53E61">
        <w:rPr>
          <w:rFonts w:ascii="Sylfaen" w:hAnsi="Sylfaen"/>
          <w:lang w:val="hy-AM"/>
        </w:rPr>
        <w:t>)</w:t>
      </w:r>
      <w:r>
        <w:rPr>
          <w:rFonts w:ascii="Sylfaen" w:hAnsi="Sylfaen"/>
          <w:lang w:val="en-US"/>
        </w:rPr>
        <w:t xml:space="preserve"> Մասնակիցը</w:t>
      </w:r>
      <w:r w:rsidR="00406264">
        <w:rPr>
          <w:rFonts w:ascii="Sylfaen" w:hAnsi="Sylfaen"/>
          <w:lang w:val="en-US"/>
        </w:rPr>
        <w:t xml:space="preserve"> ներկայացնում է </w:t>
      </w:r>
      <w:r w:rsidR="00406264">
        <w:rPr>
          <w:rFonts w:ascii="Sylfaen" w:hAnsi="Sylfaen"/>
          <w:lang w:val="hy-AM"/>
        </w:rPr>
        <w:t>օդորակման և օդափոխման համակարգ</w:t>
      </w:r>
      <w:r w:rsidR="00406264">
        <w:rPr>
          <w:rFonts w:ascii="Sylfaen" w:hAnsi="Sylfaen"/>
          <w:lang w:val="en-US"/>
        </w:rPr>
        <w:t>ի արժեքը` հաշվի առնելով մատակարարման, տեղադրման, տրամադրվող երաշխիքի գործողության ժամկետի ընթացքում պլանավորված սպասարկման և ի հայտ եկած թերությունների վերացման արժեքը:</w:t>
      </w:r>
    </w:p>
    <w:p w:rsidR="00AA060E" w:rsidRPr="00406264" w:rsidRDefault="00AA060E" w:rsidP="00AA060E">
      <w:pPr>
        <w:spacing w:after="200"/>
        <w:jc w:val="both"/>
        <w:rPr>
          <w:rFonts w:ascii="Sylfaen" w:hAnsi="Sylfaen"/>
          <w:lang w:val="en-US"/>
        </w:rPr>
      </w:pPr>
      <w:r w:rsidRPr="00E53E61">
        <w:rPr>
          <w:rFonts w:ascii="Sylfaen" w:hAnsi="Sylfaen"/>
          <w:lang w:val="hy-AM"/>
        </w:rPr>
        <w:t>ՊԱՀ անցկացման արդյունքով Պատվիրատուն ընտրում է 1 հ</w:t>
      </w:r>
      <w:r w:rsidR="00406264">
        <w:rPr>
          <w:rFonts w:ascii="Sylfaen" w:hAnsi="Sylfaen"/>
          <w:lang w:val="hy-AM"/>
        </w:rPr>
        <w:t>աղթող և 1 պահուստային մատակարար</w:t>
      </w:r>
      <w:r w:rsidR="00406264">
        <w:rPr>
          <w:rFonts w:ascii="Sylfaen" w:hAnsi="Sylfaen"/>
          <w:lang w:val="en-US"/>
        </w:rPr>
        <w:t>:</w:t>
      </w:r>
    </w:p>
    <w:p w:rsidR="00BC1FF9" w:rsidRPr="00775F06" w:rsidRDefault="00BC1FF9" w:rsidP="00AA060E">
      <w:pPr>
        <w:spacing w:after="200"/>
        <w:jc w:val="both"/>
        <w:rPr>
          <w:rFonts w:ascii="Sylfaen" w:hAnsi="Sylfaen"/>
          <w:lang w:val="en-US"/>
        </w:rPr>
      </w:pPr>
      <w:r w:rsidRPr="006A43F0">
        <w:rPr>
          <w:rFonts w:ascii="Sylfaen" w:hAnsi="Sylfaen"/>
          <w:lang w:val="hy-AM"/>
        </w:rPr>
        <w:t>Պ</w:t>
      </w:r>
      <w:r w:rsidR="00AA060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հաղթողի հետ կարող է կնքվել </w:t>
      </w:r>
      <w:r w:rsidR="00775F06">
        <w:rPr>
          <w:rFonts w:ascii="Sylfaen" w:hAnsi="Sylfaen"/>
          <w:lang w:val="en-US"/>
        </w:rPr>
        <w:t>մեկ անգամյա</w:t>
      </w:r>
      <w:r w:rsidRPr="006A43F0">
        <w:rPr>
          <w:rFonts w:ascii="Sylfaen" w:hAnsi="Sylfaen"/>
          <w:lang w:val="hy-AM"/>
        </w:rPr>
        <w:t xml:space="preserve"> պայմանագիր (Հավելված </w:t>
      </w:r>
      <w:r w:rsidR="00775F06">
        <w:rPr>
          <w:rFonts w:ascii="Sylfaen" w:hAnsi="Sylfaen"/>
          <w:lang w:val="en-US"/>
        </w:rPr>
        <w:t>3</w:t>
      </w:r>
      <w:r w:rsidRPr="006A43F0">
        <w:rPr>
          <w:rFonts w:ascii="Sylfaen" w:hAnsi="Sylfaen"/>
          <w:lang w:val="hy-AM"/>
        </w:rPr>
        <w:t xml:space="preserve">՝ ձևանմուշ): </w:t>
      </w:r>
    </w:p>
    <w:p w:rsidR="00431E2C" w:rsidRPr="006A43F0" w:rsidRDefault="00A70420" w:rsidP="00E96BA2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bookmarkStart w:id="3" w:name="_Toc380065798"/>
      <w:r w:rsidRPr="006A43F0">
        <w:rPr>
          <w:rFonts w:ascii="Sylfaen" w:hAnsi="Sylfaen" w:cs="Times New Roman"/>
          <w:sz w:val="28"/>
          <w:lang w:val="hy-AM"/>
        </w:rPr>
        <w:t xml:space="preserve">2. </w:t>
      </w:r>
      <w:r w:rsidR="00AA060E" w:rsidRPr="00E53E61">
        <w:rPr>
          <w:rFonts w:ascii="Sylfaen" w:hAnsi="Sylfaen" w:cs="Times New Roman"/>
          <w:sz w:val="28"/>
          <w:lang w:val="hy-AM"/>
        </w:rPr>
        <w:t xml:space="preserve">Պարզեցված առաջարկների հարցման </w:t>
      </w:r>
      <w:r w:rsidR="0076204F" w:rsidRPr="006A43F0">
        <w:rPr>
          <w:rFonts w:ascii="Sylfaen" w:hAnsi="Sylfaen" w:cs="Times New Roman"/>
          <w:sz w:val="28"/>
          <w:lang w:val="hy-AM"/>
        </w:rPr>
        <w:t xml:space="preserve">անցկացման կարգը </w:t>
      </w:r>
      <w:bookmarkEnd w:id="3"/>
    </w:p>
    <w:p w:rsidR="0076204F" w:rsidRPr="006A43F0" w:rsidRDefault="0076204F" w:rsidP="0076204F">
      <w:pPr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AA060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անցկացման հետ կապված հարցերով Պատվիրատուի կոնտակտային անձը՝  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Անուն, ազգանուն՝  </w:t>
      </w:r>
      <w:r>
        <w:rPr>
          <w:rFonts w:ascii="Sylfaen" w:hAnsi="Sylfaen" w:cs="Sylfaen"/>
          <w:lang w:val="en-US"/>
        </w:rPr>
        <w:t>Լուսինե Ղազար</w:t>
      </w:r>
      <w:r w:rsidRPr="008B48CB">
        <w:rPr>
          <w:rFonts w:ascii="Sylfaen" w:hAnsi="Sylfaen" w:cs="Sylfaen"/>
          <w:lang w:val="hy-AM"/>
        </w:rPr>
        <w:t>յան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lastRenderedPageBreak/>
        <w:t xml:space="preserve">Պաշտոն՝ </w:t>
      </w:r>
      <w:r w:rsidRPr="009828D4">
        <w:rPr>
          <w:rFonts w:ascii="Sylfaen" w:hAnsi="Sylfaen" w:cs="Sylfaen"/>
          <w:lang w:val="hy-AM"/>
        </w:rPr>
        <w:t>Գնումների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և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մոնիտորինգի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բաժնի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ավագ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մասնագետ</w:t>
      </w:r>
      <w:r w:rsidRPr="009828D4">
        <w:rPr>
          <w:rFonts w:ascii="Sylfaen" w:hAnsi="Sylfaen"/>
          <w:b/>
          <w:lang w:val="hy-AM"/>
        </w:rPr>
        <w:t xml:space="preserve"> 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Pr="009828D4">
        <w:rPr>
          <w:rFonts w:ascii="Sylfaen" w:hAnsi="Sylfaen"/>
          <w:lang w:val="hy-AM"/>
        </w:rPr>
        <w:t xml:space="preserve">  ք. Երևան, </w:t>
      </w:r>
      <w:r w:rsidR="00775F06">
        <w:rPr>
          <w:rFonts w:ascii="Sylfaen" w:hAnsi="Sylfaen"/>
          <w:lang w:val="en-US"/>
        </w:rPr>
        <w:t>Ազատության 24/1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Էլեկտրոնային հասցե՝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AA060E" w:rsidRPr="000A3EC7" w:rsidRDefault="00AA060E" w:rsidP="00AA060E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="00775F06" w:rsidRPr="00404A23">
        <w:t xml:space="preserve">(+37410) </w:t>
      </w:r>
      <w:r w:rsidR="00775F06">
        <w:rPr>
          <w:lang w:val="en-US"/>
        </w:rPr>
        <w:t>290 270</w:t>
      </w:r>
      <w:r w:rsidR="00775F06" w:rsidRPr="00404A23">
        <w:rPr>
          <w:lang w:val="en-US"/>
        </w:rPr>
        <w:t xml:space="preserve">, </w:t>
      </w:r>
      <w:r w:rsidR="00775F06" w:rsidRPr="00404A23">
        <w:t>(+374</w:t>
      </w:r>
      <w:r w:rsidR="00775F06" w:rsidRPr="00404A23">
        <w:rPr>
          <w:lang w:val="en-US"/>
        </w:rPr>
        <w:t>43</w:t>
      </w:r>
      <w:r w:rsidR="00775F06" w:rsidRPr="00404A23">
        <w:t>)</w:t>
      </w:r>
      <w:r w:rsidR="00775F06" w:rsidRPr="00404A23">
        <w:rPr>
          <w:lang w:val="en-US"/>
        </w:rPr>
        <w:t xml:space="preserve"> 081 481</w:t>
      </w:r>
    </w:p>
    <w:p w:rsidR="0076204F" w:rsidRPr="006A43F0" w:rsidRDefault="0076204F" w:rsidP="0076204F">
      <w:pPr>
        <w:rPr>
          <w:rFonts w:ascii="Sylfaen" w:hAnsi="Sylfaen"/>
          <w:lang w:val="hy-AM"/>
        </w:rPr>
      </w:pPr>
    </w:p>
    <w:p w:rsidR="0076204F" w:rsidRPr="00AA060E" w:rsidRDefault="0076204F" w:rsidP="00AA060E">
      <w:pPr>
        <w:spacing w:after="200"/>
        <w:rPr>
          <w:rFonts w:ascii="Sylfaen" w:hAnsi="Sylfaen"/>
          <w:lang w:val="hy-AM"/>
        </w:rPr>
      </w:pPr>
      <w:r w:rsidRPr="00AA060E">
        <w:rPr>
          <w:rFonts w:ascii="Sylfaen" w:hAnsi="Sylfaen" w:cs="Sylfaen"/>
          <w:lang w:val="hy-AM"/>
        </w:rPr>
        <w:t>Պ</w:t>
      </w:r>
      <w:r w:rsidR="00AA060E" w:rsidRPr="00AA060E">
        <w:rPr>
          <w:rFonts w:ascii="Sylfaen" w:hAnsi="Sylfaen"/>
          <w:lang w:val="en-US"/>
        </w:rPr>
        <w:t xml:space="preserve">ԱՀ </w:t>
      </w:r>
      <w:r w:rsidRPr="00AA060E">
        <w:rPr>
          <w:rFonts w:ascii="Sylfaen" w:hAnsi="Sylfaen"/>
          <w:lang w:val="hy-AM"/>
        </w:rPr>
        <w:t xml:space="preserve"> անցկացվում է 4 փուլով:</w:t>
      </w:r>
    </w:p>
    <w:p w:rsidR="00660F72" w:rsidRPr="006A43F0" w:rsidRDefault="00660F72" w:rsidP="00660F72">
      <w:pPr>
        <w:spacing w:after="200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2.1. Փուլ 1՝ Մասնակիցներից առաջարկների հավաքագրում </w:t>
      </w:r>
    </w:p>
    <w:p w:rsidR="00660F72" w:rsidRPr="006C4906" w:rsidRDefault="00660F72" w:rsidP="006C4906">
      <w:pPr>
        <w:pStyle w:val="ListParagraph"/>
        <w:numPr>
          <w:ilvl w:val="0"/>
          <w:numId w:val="44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 xml:space="preserve">Պատվիրատուն հրապարակում է Պարզեցված </w:t>
      </w:r>
      <w:r w:rsidR="00AA060E" w:rsidRPr="006C4906">
        <w:rPr>
          <w:rFonts w:ascii="Sylfaen" w:hAnsi="Sylfaen"/>
          <w:lang w:val="en-US"/>
        </w:rPr>
        <w:t>առաջարկների հարցման</w:t>
      </w:r>
      <w:r w:rsidRPr="006C4906">
        <w:rPr>
          <w:rFonts w:ascii="Sylfaen" w:hAnsi="Sylfaen"/>
          <w:lang w:val="hy-AM"/>
        </w:rPr>
        <w:t xml:space="preserve"> մասնակցի հրահանգը (այսուհետ՝ Պ</w:t>
      </w:r>
      <w:r w:rsidR="00AA060E" w:rsidRPr="006C4906">
        <w:rPr>
          <w:rFonts w:ascii="Sylfaen" w:hAnsi="Sylfaen"/>
          <w:lang w:val="en-US"/>
        </w:rPr>
        <w:t>ԱՀ</w:t>
      </w:r>
      <w:r w:rsidR="00FD0475">
        <w:rPr>
          <w:rFonts w:ascii="Sylfaen" w:hAnsi="Sylfaen"/>
          <w:lang w:val="en-US"/>
        </w:rPr>
        <w:t>Մ</w:t>
      </w:r>
      <w:r w:rsidRPr="006C4906">
        <w:rPr>
          <w:rFonts w:ascii="Sylfaen" w:hAnsi="Sylfaen"/>
          <w:lang w:val="hy-AM"/>
        </w:rPr>
        <w:t xml:space="preserve">Հ)  </w:t>
      </w:r>
      <w:hyperlink r:id="rId8" w:history="1">
        <w:r w:rsidRPr="006C4906">
          <w:rPr>
            <w:rStyle w:val="Hyperlink"/>
            <w:rFonts w:ascii="Sylfaen" w:hAnsi="Sylfaen"/>
            <w:lang w:val="hy-AM"/>
          </w:rPr>
          <w:t>www.beeline.am</w:t>
        </w:r>
      </w:hyperlink>
      <w:r w:rsidRPr="006C4906">
        <w:rPr>
          <w:rFonts w:ascii="Sylfaen" w:hAnsi="Sylfaen"/>
          <w:lang w:val="hy-AM"/>
        </w:rPr>
        <w:t xml:space="preserve"> և </w:t>
      </w:r>
      <w:hyperlink r:id="rId9" w:history="1">
        <w:r w:rsidRPr="006C4906">
          <w:rPr>
            <w:rStyle w:val="Hyperlink"/>
            <w:rFonts w:ascii="Sylfaen" w:hAnsi="Sylfaen"/>
            <w:lang w:val="hy-AM"/>
          </w:rPr>
          <w:t>www.gnumner.am</w:t>
        </w:r>
      </w:hyperlink>
      <w:r w:rsidRPr="006C4906">
        <w:rPr>
          <w:rFonts w:ascii="Sylfaen" w:hAnsi="Sylfaen"/>
          <w:lang w:val="hy-AM"/>
        </w:rPr>
        <w:t xml:space="preserve"> կայքերում: </w:t>
      </w:r>
    </w:p>
    <w:p w:rsidR="00660F72" w:rsidRPr="006C4906" w:rsidRDefault="00660F72" w:rsidP="006C4906">
      <w:pPr>
        <w:pStyle w:val="ListParagraph"/>
        <w:numPr>
          <w:ilvl w:val="0"/>
          <w:numId w:val="44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>Մասնակիցը ծանոթանում է</w:t>
      </w:r>
      <w:r w:rsidR="001B6D29" w:rsidRPr="006C4906">
        <w:rPr>
          <w:rFonts w:ascii="Sylfaen" w:hAnsi="Sylfaen"/>
          <w:lang w:val="hy-AM"/>
        </w:rPr>
        <w:t xml:space="preserve"> </w:t>
      </w:r>
      <w:r w:rsidRPr="006C4906">
        <w:rPr>
          <w:rFonts w:ascii="Sylfaen" w:hAnsi="Sylfaen"/>
          <w:lang w:val="hy-AM"/>
        </w:rPr>
        <w:t xml:space="preserve"> </w:t>
      </w:r>
      <w:r w:rsidR="00AA060E" w:rsidRPr="006C4906">
        <w:rPr>
          <w:rFonts w:ascii="Sylfaen" w:hAnsi="Sylfaen"/>
          <w:lang w:val="hy-AM"/>
        </w:rPr>
        <w:t>ՊԱՀ</w:t>
      </w:r>
      <w:r w:rsidR="00FD0475">
        <w:rPr>
          <w:rFonts w:ascii="Sylfaen" w:hAnsi="Sylfaen"/>
          <w:lang w:val="en-US"/>
        </w:rPr>
        <w:t>Մ</w:t>
      </w:r>
      <w:r w:rsidR="00AA060E" w:rsidRPr="006C4906">
        <w:rPr>
          <w:rFonts w:ascii="Sylfaen" w:hAnsi="Sylfaen"/>
          <w:lang w:val="hy-AM"/>
        </w:rPr>
        <w:t xml:space="preserve">Հ </w:t>
      </w:r>
      <w:r w:rsidRPr="006C4906">
        <w:rPr>
          <w:rFonts w:ascii="Sylfaen" w:hAnsi="Sylfaen"/>
          <w:lang w:val="hy-AM"/>
        </w:rPr>
        <w:t>-ին, որից հետո պատրաստում է առաջարկը և ուղարկում այն Պատվիրատուին:</w:t>
      </w:r>
    </w:p>
    <w:p w:rsidR="00660F72" w:rsidRPr="006A43F0" w:rsidRDefault="00660F72" w:rsidP="00660F72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6C4906" w:rsidRDefault="006C4906" w:rsidP="00AA060E">
      <w:pPr>
        <w:jc w:val="both"/>
        <w:rPr>
          <w:rFonts w:ascii="Sylfaen" w:hAnsi="Sylfaen"/>
          <w:lang w:val="en-US"/>
        </w:rPr>
      </w:pPr>
    </w:p>
    <w:p w:rsidR="00660F72" w:rsidRPr="006A43F0" w:rsidRDefault="00660F72" w:rsidP="00AA060E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Առաջարկը պետք է ներառի՝</w:t>
      </w:r>
    </w:p>
    <w:p w:rsidR="00BB29B4" w:rsidRPr="00775F06" w:rsidRDefault="00BB29B4" w:rsidP="00AA060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Հավելված </w:t>
      </w:r>
      <w:r w:rsidR="00775F06"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-ում և փոփոխման ենթակա չէ),</w:t>
      </w:r>
    </w:p>
    <w:p w:rsidR="00775F06" w:rsidRPr="00775F06" w:rsidRDefault="00775F06" w:rsidP="00775F06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Հավելված </w:t>
      </w:r>
      <w:r>
        <w:rPr>
          <w:rFonts w:ascii="Sylfaen" w:hAnsi="Sylfaen"/>
          <w:lang w:val="en-US"/>
        </w:rPr>
        <w:t>4</w:t>
      </w:r>
      <w:r w:rsidRPr="006A43F0"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en-US"/>
        </w:rPr>
        <w:t>,</w:t>
      </w:r>
    </w:p>
    <w:p w:rsidR="00775F06" w:rsidRPr="00775F06" w:rsidRDefault="006C4906" w:rsidP="00775F06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Մասնակցի քարտ </w:t>
      </w:r>
      <w:r w:rsidR="002C6864" w:rsidRPr="006A43F0">
        <w:rPr>
          <w:rFonts w:ascii="Sylfaen" w:hAnsi="Sylfaen"/>
          <w:lang w:val="hy-AM"/>
        </w:rPr>
        <w:t xml:space="preserve">(ձևը բերված է Հավելված </w:t>
      </w:r>
      <w:r w:rsidR="00775F06">
        <w:rPr>
          <w:rFonts w:ascii="Sylfaen" w:hAnsi="Sylfaen"/>
          <w:lang w:val="en-US"/>
        </w:rPr>
        <w:t>5</w:t>
      </w:r>
      <w:r w:rsidR="002C6864" w:rsidRPr="006A43F0">
        <w:rPr>
          <w:rFonts w:ascii="Sylfaen" w:hAnsi="Sylfaen"/>
          <w:lang w:val="hy-AM"/>
        </w:rPr>
        <w:t>-ում և փոփոխման ենթակա չէ),</w:t>
      </w:r>
    </w:p>
    <w:p w:rsidR="008829D1" w:rsidRPr="00775F06" w:rsidRDefault="00775F06" w:rsidP="008829D1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75F06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/>
          <w:lang w:val="hy-AM"/>
        </w:rPr>
        <w:t xml:space="preserve">(ձևը բերված է Հավելված </w:t>
      </w:r>
      <w:r>
        <w:rPr>
          <w:rFonts w:ascii="Sylfaen" w:hAnsi="Sylfaen"/>
          <w:lang w:val="en-US"/>
        </w:rPr>
        <w:t>7</w:t>
      </w:r>
      <w:r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en-US"/>
        </w:rPr>
        <w:t>:</w:t>
      </w:r>
    </w:p>
    <w:p w:rsidR="00775F06" w:rsidRPr="00775F06" w:rsidRDefault="00775F06" w:rsidP="00775F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</w:p>
    <w:p w:rsidR="00660F72" w:rsidRPr="006A43F0" w:rsidRDefault="00660F72" w:rsidP="00AA06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8829D1" w:rsidRPr="006A43F0">
        <w:rPr>
          <w:rFonts w:ascii="Sylfaen" w:hAnsi="Sylfaen"/>
          <w:color w:val="FF0000"/>
          <w:lang w:val="hy-AM"/>
        </w:rPr>
        <w:t>Պ</w:t>
      </w:r>
      <w:r w:rsidR="00AA060E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2.1.1 բաժնում թվարկված պահանջներին:</w:t>
      </w:r>
    </w:p>
    <w:p w:rsidR="00C53DAD" w:rsidRDefault="00C53DAD" w:rsidP="00C53DAD">
      <w:pPr>
        <w:rPr>
          <w:rFonts w:ascii="Sylfaen" w:hAnsi="Sylfaen"/>
          <w:lang w:val="en-US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AA060E" w:rsidRPr="00AA060E" w:rsidRDefault="00AA060E" w:rsidP="00C53DAD">
      <w:pPr>
        <w:rPr>
          <w:rFonts w:ascii="Sylfaen" w:hAnsi="Sylfaen"/>
          <w:b/>
          <w:lang w:val="en-US"/>
        </w:rPr>
      </w:pPr>
    </w:p>
    <w:p w:rsidR="00C53DAD" w:rsidRPr="006A43F0" w:rsidRDefault="00C53DAD" w:rsidP="00AA060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C53DAD" w:rsidRPr="006A43F0" w:rsidRDefault="00C53DAD" w:rsidP="00AA060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Պարզեցված </w:t>
      </w:r>
      <w:r w:rsidR="001E5362">
        <w:rPr>
          <w:rFonts w:ascii="Sylfaen" w:hAnsi="Sylfaen" w:cs="Sylfaen"/>
          <w:bCs/>
          <w:lang w:val="en-US"/>
        </w:rPr>
        <w:t>առաջարկների</w:t>
      </w:r>
      <w:r w:rsidR="00B60FCC">
        <w:rPr>
          <w:rFonts w:ascii="Sylfaen" w:hAnsi="Sylfaen" w:cs="Sylfaen"/>
          <w:bCs/>
          <w:lang w:val="en-US"/>
        </w:rPr>
        <w:t xml:space="preserve"> հարցման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</w:t>
      </w:r>
      <w:r w:rsidR="00775F06" w:rsidRPr="006A43F0">
        <w:rPr>
          <w:rFonts w:ascii="Sylfaen" w:hAnsi="Sylfaen" w:cs="Sylfaen"/>
          <w:bCs/>
          <w:lang w:val="hy-AM"/>
        </w:rPr>
        <w:lastRenderedPageBreak/>
        <w:t>պայմանագրում</w:t>
      </w:r>
      <w:r w:rsidR="00775F06" w:rsidRPr="006A43F0">
        <w:rPr>
          <w:rFonts w:ascii="Sylfaen" w:hAnsi="Sylfaen"/>
          <w:bCs/>
          <w:lang w:val="hy-AM"/>
        </w:rPr>
        <w:t xml:space="preserve">, </w:t>
      </w:r>
      <w:r w:rsidRPr="006A43F0">
        <w:rPr>
          <w:rFonts w:ascii="Sylfaen" w:hAnsi="Sylfaen"/>
          <w:bCs/>
          <w:lang w:val="hy-AM"/>
        </w:rPr>
        <w:t>և չեն կարող վերանայվել դեպի բարձրացում պայմանագրի գործողության ժամկետի ընթացքում  (</w:t>
      </w:r>
      <w:r w:rsidR="00775F06">
        <w:rPr>
          <w:rFonts w:ascii="Sylfaen" w:hAnsi="Sylfaen"/>
          <w:bCs/>
          <w:lang w:val="en-US"/>
        </w:rPr>
        <w:t>մինչ կողմերի կողմից պարտականությունների կատարումը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B60FCC" w:rsidRPr="00E53E61" w:rsidRDefault="00B60FCC" w:rsidP="00B60FC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պայմանները. </w:t>
      </w:r>
    </w:p>
    <w:p w:rsidR="00B60FCC" w:rsidRPr="00E53E61" w:rsidRDefault="00B60FCC" w:rsidP="00B60FCC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775F06">
        <w:rPr>
          <w:rFonts w:ascii="Sylfaen" w:hAnsi="Sylfaen"/>
          <w:bCs/>
          <w:lang w:val="en-US"/>
        </w:rPr>
        <w:t>աշխատանքների</w:t>
      </w:r>
      <w:r w:rsidRPr="00E53E61">
        <w:rPr>
          <w:rFonts w:ascii="Sylfaen" w:hAnsi="Sylfaen"/>
          <w:bCs/>
          <w:lang w:val="hy-AM"/>
        </w:rPr>
        <w:t xml:space="preserve"> ընդունման ակտի ստորագրումից հետո 60 օրացուցային օր հետո,</w:t>
      </w:r>
    </w:p>
    <w:p w:rsidR="00B60FCC" w:rsidRPr="00E53E61" w:rsidRDefault="00B60FCC" w:rsidP="00B60FCC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775F06">
        <w:rPr>
          <w:rFonts w:ascii="Sylfaen" w:hAnsi="Sylfaen"/>
          <w:bCs/>
          <w:lang w:val="en-US"/>
        </w:rPr>
        <w:t>աշխատանքների</w:t>
      </w:r>
      <w:r w:rsidR="00775F06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ընդունման ակտի ստորագրումից հետո 90 օրացուցային օր հետո;</w:t>
      </w:r>
    </w:p>
    <w:p w:rsidR="00B60FCC" w:rsidRPr="00E53E61" w:rsidRDefault="00B60FCC" w:rsidP="00B60FCC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775F06">
        <w:rPr>
          <w:rFonts w:ascii="Sylfaen" w:hAnsi="Sylfaen"/>
          <w:bCs/>
          <w:lang w:val="en-US"/>
        </w:rPr>
        <w:t>աշխատանքների</w:t>
      </w:r>
      <w:r w:rsidR="00775F06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ընդունման ակտի ստորագրումից հետո 180 օրացուցային օր հետո.</w:t>
      </w:r>
    </w:p>
    <w:p w:rsidR="00B60FCC" w:rsidRPr="00E53E61" w:rsidRDefault="00B60FCC" w:rsidP="00B60FC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ՊԱՀ ավարտից հետո Հաղթողը և Պատվիրատուն կարող են համաձայնության գալ վճարման ժամկետի կրճատման շուրջ՝ ապրանքի արժեքի իջեցման փոխարեն, սակայն դա չի նշանակում Պատվիրատուի պարտավորություններ ընդունել հաղթողի առաջարկը վճարման ժամկետի կրճատման վերաբերյալ:</w:t>
      </w:r>
    </w:p>
    <w:p w:rsidR="00B60FCC" w:rsidRPr="00B60FCC" w:rsidRDefault="00B60FCC" w:rsidP="00B60FC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Վճարման տարբեր պայմաններով կոմերցիոն առաջարկների համեմա</w:t>
      </w:r>
      <w:r>
        <w:rPr>
          <w:rFonts w:ascii="Sylfaen" w:hAnsi="Sylfaen"/>
          <w:bCs/>
          <w:lang w:val="hy-AM"/>
        </w:rPr>
        <w:t>տություններ</w:t>
      </w:r>
      <w:r w:rsidRPr="00E53E61">
        <w:rPr>
          <w:rFonts w:ascii="Sylfaen" w:hAnsi="Sylfaen"/>
          <w:bCs/>
          <w:lang w:val="hy-AM"/>
        </w:rPr>
        <w:t xml:space="preserve">ն կիրականացվեն հաշվի առնելով Պատվիրատուի ազատ շրջանառու միջոցների եկամտաբերությունը: </w:t>
      </w:r>
    </w:p>
    <w:p w:rsidR="00B60FCC" w:rsidRPr="00E53E61" w:rsidRDefault="00B60FCC" w:rsidP="00B60FC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Կոմերցիոն առաջարկի գործողության ժամկետը պետք է </w:t>
      </w:r>
      <w:r w:rsidR="00BD32E0">
        <w:rPr>
          <w:rFonts w:ascii="Sylfaen" w:hAnsi="Sylfaen"/>
          <w:bCs/>
          <w:lang w:val="en-US"/>
        </w:rPr>
        <w:t>ավարտվի մինչ կողմերի կողմից պարտականությունների կատարումը`</w:t>
      </w:r>
      <w:r w:rsidR="00BD32E0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Մասնակիցների առաջարկների հավաքագրման վերջնաժամկետի պահից սկսած:</w:t>
      </w:r>
    </w:p>
    <w:p w:rsidR="00C53DAD" w:rsidRPr="006A43F0" w:rsidRDefault="00C53DAD" w:rsidP="00B60FC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8D27D8" w:rsidRPr="006A43F0">
        <w:rPr>
          <w:rFonts w:ascii="Sylfaen" w:hAnsi="Sylfaen"/>
          <w:color w:val="FF0000"/>
          <w:lang w:val="hy-AM"/>
        </w:rPr>
        <w:t>Պ</w:t>
      </w:r>
      <w:r w:rsidR="00B60FCC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33145D" w:rsidRPr="006A43F0" w:rsidRDefault="0033145D" w:rsidP="008829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E6416D" w:rsidRPr="006A43F0" w:rsidRDefault="00D73EBF" w:rsidP="00E6416D">
      <w:pPr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</w:t>
      </w:r>
      <w:r w:rsidR="00E93B2A" w:rsidRPr="006A43F0">
        <w:rPr>
          <w:rFonts w:ascii="Sylfaen" w:hAnsi="Sylfaen"/>
          <w:b/>
          <w:bCs/>
          <w:lang w:val="hy-AM"/>
        </w:rPr>
        <w:t>3</w:t>
      </w:r>
      <w:r w:rsidRPr="006A43F0">
        <w:rPr>
          <w:rFonts w:ascii="Sylfaen" w:hAnsi="Sylfaen"/>
          <w:b/>
          <w:bCs/>
          <w:lang w:val="hy-AM"/>
        </w:rPr>
        <w:t xml:space="preserve">. </w:t>
      </w:r>
      <w:r w:rsidR="00E6416D" w:rsidRPr="006A43F0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D73EBF" w:rsidRPr="006A43F0" w:rsidRDefault="00D73EBF" w:rsidP="00E93B2A">
      <w:pPr>
        <w:jc w:val="both"/>
        <w:rPr>
          <w:rFonts w:ascii="Sylfaen" w:hAnsi="Sylfaen"/>
          <w:b/>
          <w:bCs/>
          <w:lang w:val="hy-AM"/>
        </w:rPr>
      </w:pPr>
    </w:p>
    <w:p w:rsidR="00E6416D" w:rsidRPr="006A43F0" w:rsidRDefault="00E6416D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E6416D" w:rsidRPr="006A43F0" w:rsidRDefault="00E6416D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ֆայլերը.</w:t>
      </w:r>
    </w:p>
    <w:p w:rsidR="00E6416D" w:rsidRPr="00BD32E0" w:rsidRDefault="006C60E3" w:rsidP="006C4906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E6416D" w:rsidRPr="006A43F0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E6416D" w:rsidRPr="006A43F0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BD32E0" w:rsidRPr="00BD32E0" w:rsidRDefault="00BD32E0" w:rsidP="00BD32E0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հայտարարագիր՝  փաստաթղթի սկան արված պատճենը PDF ձևաչափով</w:t>
      </w:r>
      <w:r>
        <w:rPr>
          <w:rFonts w:ascii="Sylfaen" w:hAnsi="Sylfaen"/>
          <w:color w:val="000000"/>
          <w:lang w:val="en-US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 w:rsidRPr="00756B4B">
        <w:rPr>
          <w:rFonts w:ascii="Times Armenian" w:hAnsi="Times Armenian"/>
          <w:color w:val="000000"/>
          <w:lang w:val="hy-AM"/>
        </w:rPr>
        <w:t>Ð</w:t>
      </w:r>
      <w:r w:rsidRPr="006A43F0">
        <w:rPr>
          <w:rFonts w:ascii="Sylfaen" w:hAnsi="Sylfaen"/>
          <w:color w:val="000000"/>
          <w:lang w:val="hy-AM"/>
        </w:rPr>
        <w:t>այտարարագիր.pdf</w:t>
      </w:r>
      <w:r>
        <w:rPr>
          <w:rFonts w:ascii="Sylfaen" w:hAnsi="Sylfaen"/>
          <w:color w:val="000000"/>
          <w:lang w:val="en-US"/>
        </w:rPr>
        <w:t>),</w:t>
      </w:r>
    </w:p>
    <w:p w:rsidR="00BD32E0" w:rsidRPr="006C4906" w:rsidRDefault="006C60E3" w:rsidP="00BD32E0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У" w:history="1">
        <w:r w:rsidR="00BD32E0" w:rsidRPr="006C4906">
          <w:rPr>
            <w:rFonts w:ascii="Sylfaen" w:hAnsi="Sylfaen"/>
            <w:lang w:val="en-US"/>
          </w:rPr>
          <w:t xml:space="preserve"> </w:t>
        </w:r>
        <w:r w:rsidR="00BD32E0">
          <w:rPr>
            <w:rFonts w:ascii="Sylfaen" w:hAnsi="Sylfaen"/>
            <w:lang w:val="en-US"/>
          </w:rPr>
          <w:t>Մասնակցի քարտ</w:t>
        </w:r>
        <w:r w:rsidR="00BD32E0" w:rsidRPr="006A43F0">
          <w:rPr>
            <w:rFonts w:ascii="Sylfaen" w:hAnsi="Sylfaen"/>
            <w:color w:val="000000"/>
            <w:lang w:val="hy-AM"/>
          </w:rPr>
          <w:t>՝</w:t>
        </w:r>
      </w:hyperlink>
      <w:r w:rsidR="00BD32E0" w:rsidRPr="006A43F0">
        <w:rPr>
          <w:rFonts w:ascii="Sylfaen" w:hAnsi="Sylfaen"/>
          <w:color w:val="000000"/>
          <w:lang w:val="hy-AM"/>
        </w:rPr>
        <w:t xml:space="preserve"> </w:t>
      </w:r>
      <w:r w:rsidR="00BD32E0"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="00BD32E0" w:rsidRPr="00AC7F6F">
        <w:rPr>
          <w:rFonts w:ascii="Sylfaen" w:hAnsi="Sylfaen"/>
          <w:color w:val="000000"/>
          <w:lang w:val="en-US"/>
        </w:rPr>
        <w:t xml:space="preserve"> </w:t>
      </w:r>
      <w:r w:rsidR="00BD32E0"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="00BD32E0" w:rsidRPr="00AC7F6F">
        <w:rPr>
          <w:rFonts w:ascii="Sylfaen" w:hAnsi="Sylfaen"/>
          <w:color w:val="000000"/>
          <w:lang w:val="en-US"/>
        </w:rPr>
        <w:t>Ք</w:t>
      </w:r>
      <w:r w:rsidR="00BD32E0" w:rsidRPr="00AC7F6F">
        <w:rPr>
          <w:rFonts w:ascii="Sylfaen" w:hAnsi="Sylfaen"/>
          <w:lang w:val="en-US"/>
        </w:rPr>
        <w:t>արտ</w:t>
      </w:r>
      <w:r w:rsidR="00BD32E0" w:rsidRPr="00AC7F6F">
        <w:rPr>
          <w:rFonts w:ascii="Sylfaen" w:hAnsi="Sylfaen"/>
          <w:color w:val="000000"/>
          <w:lang w:val="hy-AM"/>
        </w:rPr>
        <w:t>.pdf</w:t>
      </w:r>
      <w:r w:rsidR="00BD32E0" w:rsidRPr="00AC7F6F">
        <w:rPr>
          <w:rFonts w:ascii="Sylfaen" w:hAnsi="Sylfaen"/>
          <w:color w:val="000000"/>
          <w:lang w:val="en-US"/>
        </w:rPr>
        <w:t>)</w:t>
      </w:r>
      <w:r w:rsidR="00BD32E0">
        <w:rPr>
          <w:rFonts w:ascii="Sylfaen" w:hAnsi="Sylfaen"/>
          <w:color w:val="000000"/>
          <w:lang w:val="en-US"/>
        </w:rPr>
        <w:t>,</w:t>
      </w:r>
    </w:p>
    <w:p w:rsidR="00BD32E0" w:rsidRPr="00775F06" w:rsidRDefault="00BD32E0" w:rsidP="00BD32E0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75F06">
        <w:rPr>
          <w:rFonts w:ascii="Sylfaen" w:hAnsi="Sylfaen" w:cs="Sylfaen"/>
          <w:lang w:val="en-US"/>
        </w:rPr>
        <w:lastRenderedPageBreak/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  <w:r>
        <w:rPr>
          <w:rFonts w:ascii="Sylfaen" w:hAnsi="Sylfaen"/>
          <w:lang w:val="en-US"/>
        </w:rPr>
        <w:t xml:space="preserve">` </w:t>
      </w:r>
      <w:r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Pr="00AC7F6F">
        <w:rPr>
          <w:rFonts w:ascii="Sylfaen" w:hAnsi="Sylfaen"/>
          <w:color w:val="000000"/>
          <w:lang w:val="en-US"/>
        </w:rPr>
        <w:t xml:space="preserve"> </w:t>
      </w:r>
      <w:r w:rsidRPr="00AC7F6F">
        <w:rPr>
          <w:rFonts w:ascii="Sylfaen" w:hAnsi="Sylfaen"/>
          <w:color w:val="000000"/>
          <w:lang w:val="hy-AM"/>
        </w:rPr>
        <w:t xml:space="preserve">(ֆայլի անունը </w:t>
      </w: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  <w:r w:rsidRPr="00AC7F6F">
        <w:rPr>
          <w:rFonts w:ascii="Sylfaen" w:hAnsi="Sylfaen"/>
          <w:color w:val="000000"/>
          <w:lang w:val="en-US"/>
        </w:rPr>
        <w:t>)</w:t>
      </w:r>
      <w:r>
        <w:rPr>
          <w:rFonts w:ascii="Sylfaen" w:hAnsi="Sylfaen"/>
          <w:color w:val="000000"/>
          <w:lang w:val="en-US"/>
        </w:rPr>
        <w:t>:</w:t>
      </w:r>
    </w:p>
    <w:p w:rsidR="00CC1E7E" w:rsidRPr="006A43F0" w:rsidRDefault="00CC1E7E" w:rsidP="00CC1E7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6C41BE" w:rsidRPr="006A43F0" w:rsidRDefault="00CC1E7E" w:rsidP="006C4906">
      <w:pPr>
        <w:pStyle w:val="ListParagraph"/>
        <w:widowControl w:val="0"/>
        <w:numPr>
          <w:ilvl w:val="0"/>
          <w:numId w:val="4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C41BE" w:rsidRPr="006A43F0" w:rsidRDefault="00CC1E7E" w:rsidP="006C4906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C41BE" w:rsidRPr="006A43F0" w:rsidRDefault="00CC1E7E" w:rsidP="006C4906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C41BE" w:rsidRPr="006A43F0" w:rsidRDefault="00CC1E7E" w:rsidP="006C4906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1E7E" w:rsidRPr="006A43F0" w:rsidRDefault="00CC1E7E" w:rsidP="006C4906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4F3B65" w:rsidRPr="006A43F0" w:rsidRDefault="004F3B65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միախմբում է հետևյալ ֆայլերը.</w:t>
      </w:r>
    </w:p>
    <w:p w:rsidR="006C4906" w:rsidRPr="006A43F0" w:rsidRDefault="006C4906" w:rsidP="006C4906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.pdf,</w:t>
      </w:r>
    </w:p>
    <w:p w:rsidR="006C4906" w:rsidRPr="00BD32E0" w:rsidRDefault="006C4906" w:rsidP="006C4906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.xls</w:t>
      </w:r>
      <w:r>
        <w:rPr>
          <w:rFonts w:ascii="Sylfaen" w:hAnsi="Sylfaen"/>
          <w:color w:val="000000"/>
          <w:lang w:val="en-US"/>
        </w:rPr>
        <w:t>,</w:t>
      </w:r>
    </w:p>
    <w:p w:rsidR="00BD32E0" w:rsidRPr="00BD32E0" w:rsidRDefault="00BD32E0" w:rsidP="00BD32E0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Հ</w:t>
      </w:r>
      <w:r>
        <w:rPr>
          <w:rFonts w:ascii="Sylfaen" w:hAnsi="Sylfaen"/>
          <w:color w:val="000000"/>
          <w:lang w:val="hy-AM"/>
        </w:rPr>
        <w:t>այտարարագիր.pdf</w:t>
      </w:r>
      <w:r>
        <w:rPr>
          <w:rFonts w:ascii="Sylfaen" w:hAnsi="Sylfaen"/>
          <w:color w:val="000000"/>
          <w:lang w:val="en-US"/>
        </w:rPr>
        <w:t>,</w:t>
      </w:r>
    </w:p>
    <w:p w:rsidR="006C4906" w:rsidRPr="00BD32E0" w:rsidRDefault="006C4906" w:rsidP="004F3B65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AC7F6F">
        <w:rPr>
          <w:rFonts w:ascii="Sylfaen" w:hAnsi="Sylfaen"/>
          <w:color w:val="000000"/>
          <w:lang w:val="en-US"/>
        </w:rPr>
        <w:t>Ք</w:t>
      </w:r>
      <w:r w:rsidRPr="00AC7F6F">
        <w:rPr>
          <w:rFonts w:ascii="Sylfaen" w:hAnsi="Sylfaen"/>
          <w:lang w:val="en-US"/>
        </w:rPr>
        <w:t>արտ</w:t>
      </w:r>
      <w:r w:rsidRPr="00AC7F6F">
        <w:rPr>
          <w:rFonts w:ascii="Sylfaen" w:hAnsi="Sylfaen"/>
          <w:color w:val="000000"/>
          <w:lang w:val="hy-AM"/>
        </w:rPr>
        <w:t>.pdf</w:t>
      </w:r>
      <w:r>
        <w:rPr>
          <w:rFonts w:ascii="Sylfaen" w:hAnsi="Sylfaen"/>
          <w:color w:val="000000"/>
          <w:lang w:val="en-US"/>
        </w:rPr>
        <w:t>,</w:t>
      </w:r>
    </w:p>
    <w:p w:rsidR="00BD32E0" w:rsidRPr="006C4906" w:rsidRDefault="00BD32E0" w:rsidP="004F3B65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</w:p>
    <w:p w:rsidR="005F1E83" w:rsidRPr="006A43F0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="006C4906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BD32E0">
        <w:rPr>
          <w:rFonts w:ascii="Sylfaen" w:hAnsi="Sylfaen"/>
          <w:i/>
          <w:color w:val="000000"/>
          <w:lang w:val="en-US"/>
        </w:rPr>
        <w:t>Օդորակում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E6416D" w:rsidRPr="006A43F0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Պ</w:t>
      </w:r>
      <w:r w:rsidR="006C4906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2.1.3 բաժնում թվարկված պահանջներից գոնե մեկին:</w:t>
      </w:r>
    </w:p>
    <w:p w:rsidR="001F6B1A" w:rsidRPr="006A43F0" w:rsidRDefault="003D219A" w:rsidP="001F6B1A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2.1.4. </w:t>
      </w:r>
      <w:r w:rsidR="001F6B1A" w:rsidRPr="006A43F0">
        <w:rPr>
          <w:rFonts w:ascii="Sylfaen" w:hAnsi="Sylfaen"/>
          <w:b/>
          <w:bCs/>
          <w:lang w:val="hy-AM"/>
        </w:rPr>
        <w:t>Առաջարկի տրամադրման կարգը</w:t>
      </w:r>
    </w:p>
    <w:p w:rsidR="006C4906" w:rsidRDefault="006C4906" w:rsidP="006C4906">
      <w:pPr>
        <w:jc w:val="both"/>
        <w:rPr>
          <w:rFonts w:ascii="Sylfaen" w:hAnsi="Sylfaen"/>
          <w:lang w:val="en-US"/>
        </w:rPr>
      </w:pPr>
    </w:p>
    <w:p w:rsidR="006C4906" w:rsidRPr="0048580D" w:rsidRDefault="006C4906" w:rsidP="006C4906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t xml:space="preserve">Մասնակիցը տրամադրում է էլեկտրոնային առաջարկը Հավելված </w:t>
      </w:r>
      <w:r w:rsidR="00BD32E0">
        <w:rPr>
          <w:rFonts w:ascii="Sylfaen" w:hAnsi="Sylfaen"/>
          <w:lang w:val="en-US"/>
        </w:rPr>
        <w:t>6</w:t>
      </w:r>
      <w:r w:rsidRPr="002E4EBF">
        <w:rPr>
          <w:rFonts w:ascii="Sylfaen" w:hAnsi="Sylfaen"/>
          <w:lang w:val="hy-AM"/>
        </w:rPr>
        <w:t xml:space="preserve">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48580D">
        <w:rPr>
          <w:rFonts w:ascii="Sylfaen" w:hAnsi="Sylfaen"/>
          <w:b/>
          <w:lang w:val="hy-AM"/>
        </w:rPr>
        <w:t xml:space="preserve"> </w:t>
      </w:r>
      <w:r w:rsidR="00A97931">
        <w:rPr>
          <w:rFonts w:ascii="Sylfaen" w:hAnsi="Sylfaen"/>
          <w:b/>
          <w:lang w:val="en-US"/>
        </w:rPr>
        <w:t>29.10</w:t>
      </w:r>
      <w:r w:rsidRPr="0048580D">
        <w:rPr>
          <w:rFonts w:ascii="Sylfaen" w:hAnsi="Sylfaen"/>
          <w:b/>
          <w:lang w:val="hy-AM"/>
        </w:rPr>
        <w:t xml:space="preserve">.2015թ.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 xml:space="preserve">15:00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6C4906" w:rsidRPr="002E4EBF" w:rsidRDefault="006C4906" w:rsidP="006C4906">
      <w:pPr>
        <w:jc w:val="both"/>
        <w:rPr>
          <w:rFonts w:ascii="Sylfaen" w:hAnsi="Sylfaen"/>
          <w:b/>
          <w:lang w:val="hy-AM"/>
        </w:rPr>
      </w:pPr>
      <w:r w:rsidRPr="0048580D">
        <w:rPr>
          <w:rFonts w:ascii="Sylfaen" w:hAnsi="Sylfaen"/>
          <w:lang w:val="hy-AM"/>
        </w:rPr>
        <w:t xml:space="preserve">Առաջարկների բացումը տեղի կունենա </w:t>
      </w:r>
      <w:r w:rsidR="00A97931">
        <w:rPr>
          <w:rFonts w:ascii="Sylfaen" w:hAnsi="Sylfaen"/>
          <w:b/>
          <w:lang w:val="en-US"/>
        </w:rPr>
        <w:t>29.10</w:t>
      </w:r>
      <w:r w:rsidRPr="0048580D">
        <w:rPr>
          <w:rFonts w:ascii="Sylfaen" w:hAnsi="Sylfaen"/>
          <w:b/>
          <w:lang w:val="hy-AM"/>
        </w:rPr>
        <w:t>.2015</w:t>
      </w:r>
      <w:r w:rsidRPr="0048580D">
        <w:rPr>
          <w:rFonts w:ascii="Sylfaen" w:hAnsi="Sylfaen"/>
          <w:lang w:val="hy-AM"/>
        </w:rPr>
        <w:t xml:space="preserve"> ժամը </w:t>
      </w:r>
      <w:r w:rsidRPr="0048580D">
        <w:rPr>
          <w:rFonts w:ascii="Sylfaen" w:hAnsi="Sylfaen"/>
          <w:b/>
          <w:lang w:val="hy-AM"/>
        </w:rPr>
        <w:t xml:space="preserve">15:00 </w:t>
      </w:r>
      <w:r w:rsidR="00BD32E0" w:rsidRPr="00BD32E0">
        <w:rPr>
          <w:rFonts w:ascii="Sylfaen" w:hAnsi="Sylfaen"/>
          <w:lang w:val="en-US"/>
        </w:rPr>
        <w:t>Ազատության</w:t>
      </w:r>
      <w:r w:rsidR="00BD32E0">
        <w:rPr>
          <w:rFonts w:ascii="Sylfaen" w:hAnsi="Sylfaen"/>
          <w:lang w:val="en-US"/>
        </w:rPr>
        <w:t xml:space="preserve"> 24/1</w:t>
      </w:r>
      <w:r w:rsidRPr="0048580D">
        <w:rPr>
          <w:rFonts w:ascii="Sylfaen" w:hAnsi="Sylfaen"/>
          <w:lang w:val="hy-AM"/>
        </w:rPr>
        <w:t xml:space="preserve">, հասցեով: Բացման գործընթացին մասնակցել ցանկացող մասնակիցները պետք է տեղեկատվություն տրամադրեն իրենց ներկայացուցչի ԱԱՀ մասին մինչև  </w:t>
      </w:r>
      <w:r w:rsidR="00A97931">
        <w:rPr>
          <w:rFonts w:ascii="Sylfaen" w:hAnsi="Sylfaen"/>
          <w:b/>
          <w:lang w:val="en-US"/>
        </w:rPr>
        <w:t>28.10</w:t>
      </w:r>
      <w:r w:rsidRPr="0048580D">
        <w:rPr>
          <w:rFonts w:ascii="Sylfaen" w:hAnsi="Sylfaen"/>
          <w:b/>
          <w:lang w:val="hy-AM"/>
        </w:rPr>
        <w:t xml:space="preserve">.2015 </w:t>
      </w:r>
      <w:r w:rsidRPr="0048580D">
        <w:rPr>
          <w:rFonts w:ascii="Sylfaen" w:hAnsi="Sylfaen"/>
          <w:lang w:val="hy-AM"/>
        </w:rPr>
        <w:t>ժամը</w:t>
      </w:r>
      <w:r w:rsidRPr="002E4EBF">
        <w:rPr>
          <w:rFonts w:ascii="Sylfaen" w:hAnsi="Sylfaen"/>
          <w:lang w:val="hy-AM"/>
        </w:rPr>
        <w:t xml:space="preserve"> </w:t>
      </w:r>
      <w:r w:rsidRPr="002E4EBF">
        <w:rPr>
          <w:rFonts w:ascii="Sylfaen" w:hAnsi="Sylfaen"/>
          <w:b/>
          <w:lang w:val="hy-AM"/>
        </w:rPr>
        <w:t>1</w:t>
      </w:r>
      <w:r w:rsidR="00A97931">
        <w:rPr>
          <w:rFonts w:ascii="Sylfaen" w:hAnsi="Sylfaen"/>
          <w:b/>
          <w:lang w:val="en-US"/>
        </w:rPr>
        <w:t>8</w:t>
      </w:r>
      <w:r w:rsidRPr="002E4EBF">
        <w:rPr>
          <w:rFonts w:ascii="Sylfaen" w:hAnsi="Sylfaen"/>
          <w:b/>
          <w:lang w:val="hy-AM"/>
        </w:rPr>
        <w:t xml:space="preserve">:00 </w:t>
      </w:r>
      <w:r w:rsidRPr="002E4EBF">
        <w:rPr>
          <w:rFonts w:ascii="Sylfaen" w:hAnsi="Sylfaen"/>
          <w:lang w:val="hy-AM"/>
        </w:rPr>
        <w:t xml:space="preserve">ժամկետում: Տեղեկատվությունն անհրաժեշտ է ուղարկել  </w:t>
      </w:r>
      <w:hyperlink r:id="rId10" w:history="1">
        <w:r w:rsidRPr="002E4EBF">
          <w:rPr>
            <w:rStyle w:val="Hyperlink"/>
            <w:rFonts w:ascii="Sylfaen" w:hAnsi="Sylfaen"/>
            <w:u w:val="none"/>
            <w:lang w:val="hy-AM"/>
          </w:rPr>
          <w:t>Lusighazaryan@beeline.am</w:t>
        </w:r>
      </w:hyperlink>
      <w:r w:rsidRPr="002E4EBF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6C4906" w:rsidRPr="002E4EBF" w:rsidRDefault="006C4906" w:rsidP="006C4906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</w:p>
    <w:p w:rsidR="006C4906" w:rsidRPr="006A43F0" w:rsidRDefault="006C4906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Պ</w:t>
      </w:r>
      <w:r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2.1.4 բաժնում սահմանված ժամկետից ուշ:</w:t>
      </w:r>
    </w:p>
    <w:p w:rsidR="006C4906" w:rsidRPr="002E4EBF" w:rsidRDefault="006C4906" w:rsidP="006C4906">
      <w:pPr>
        <w:pStyle w:val="ListParagraph"/>
        <w:ind w:left="0"/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lastRenderedPageBreak/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</w:p>
    <w:p w:rsidR="006C4906" w:rsidRDefault="006C4906" w:rsidP="006C4906">
      <w:pPr>
        <w:jc w:val="both"/>
        <w:rPr>
          <w:rFonts w:ascii="Sylfaen" w:hAnsi="Sylfaen"/>
          <w:lang w:val="en-US"/>
        </w:rPr>
      </w:pPr>
    </w:p>
    <w:p w:rsidR="00F60169" w:rsidRPr="006A43F0" w:rsidRDefault="009F78E8" w:rsidP="00F60169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2.1.5. </w:t>
      </w:r>
      <w:r w:rsidR="00F60169" w:rsidRPr="006A43F0">
        <w:rPr>
          <w:rFonts w:ascii="Sylfaen" w:hAnsi="Sylfaen"/>
          <w:b/>
          <w:bCs/>
          <w:lang w:val="hy-AM"/>
        </w:rPr>
        <w:t>Հարցեր</w:t>
      </w:r>
      <w:r w:rsidR="00F60169"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F60169" w:rsidRPr="006A43F0" w:rsidRDefault="00F60169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և Պատվիրատուի միջև ողջ հաղորդակցությունն իրականացվում է 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2 բաժնում նշված կոնտակտային անձի հետ էլեկտրոնային նամակագրության միջոցով: </w:t>
      </w:r>
    </w:p>
    <w:p w:rsidR="00F60169" w:rsidRPr="006A43F0" w:rsidRDefault="00F60169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</w:t>
      </w:r>
      <w:r w:rsidR="00A97931">
        <w:rPr>
          <w:rFonts w:ascii="Sylfaen" w:hAnsi="Sylfaen"/>
          <w:b/>
          <w:lang w:val="en-US"/>
        </w:rPr>
        <w:t>23.10</w:t>
      </w:r>
      <w:r w:rsidRPr="006A43F0">
        <w:rPr>
          <w:rFonts w:ascii="Sylfaen" w:hAnsi="Sylfaen"/>
          <w:b/>
          <w:lang w:val="hy-AM"/>
        </w:rPr>
        <w:t>.2015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(տեղական ժամանակով):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E11048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A97931">
        <w:rPr>
          <w:rFonts w:ascii="Sylfaen" w:hAnsi="Sylfaen"/>
          <w:b/>
          <w:lang w:val="en-US"/>
        </w:rPr>
        <w:t>27.10</w:t>
      </w:r>
      <w:r w:rsidRPr="006A43F0">
        <w:rPr>
          <w:rFonts w:ascii="Sylfaen" w:hAnsi="Sylfaen"/>
          <w:b/>
          <w:lang w:val="hy-AM"/>
        </w:rPr>
        <w:t>.2015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</w:t>
      </w:r>
      <w:r w:rsidRPr="006A43F0">
        <w:rPr>
          <w:rFonts w:ascii="Sylfaen" w:hAnsi="Sylfaen" w:cs="Sylfaen"/>
          <w:b/>
          <w:lang w:val="hy-AM"/>
        </w:rPr>
        <w:t>տեղական</w:t>
      </w:r>
      <w:r w:rsidRPr="006A43F0">
        <w:rPr>
          <w:rFonts w:ascii="Sylfaen" w:hAnsi="Sylfaen"/>
          <w:b/>
          <w:lang w:val="hy-AM"/>
        </w:rPr>
        <w:t xml:space="preserve"> </w:t>
      </w:r>
      <w:r w:rsidRPr="006A43F0">
        <w:rPr>
          <w:rFonts w:ascii="Sylfaen" w:hAnsi="Sylfaen" w:cs="Sylfaen"/>
          <w:b/>
          <w:lang w:val="hy-AM"/>
        </w:rPr>
        <w:t>ժամանակով</w:t>
      </w:r>
      <w:r w:rsidRPr="006A43F0">
        <w:rPr>
          <w:rFonts w:ascii="Sylfaen" w:hAnsi="Sylfaen"/>
          <w:b/>
          <w:lang w:val="hy-AM"/>
        </w:rPr>
        <w:t xml:space="preserve">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A97931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en-US"/>
        </w:rPr>
        <w:t>29.10</w:t>
      </w:r>
      <w:r w:rsidR="00E11048" w:rsidRPr="006A43F0">
        <w:rPr>
          <w:rFonts w:ascii="Sylfaen" w:hAnsi="Sylfaen"/>
          <w:b/>
          <w:lang w:val="hy-AM"/>
        </w:rPr>
        <w:t>.2015</w:t>
      </w:r>
      <w:r w:rsidR="00E11048" w:rsidRPr="006A43F0">
        <w:rPr>
          <w:rFonts w:ascii="Sylfaen" w:hAnsi="Sylfaen" w:cs="Sylfaen"/>
          <w:b/>
          <w:lang w:val="hy-AM"/>
        </w:rPr>
        <w:t>թ</w:t>
      </w:r>
      <w:r w:rsidR="00E11048" w:rsidRPr="006A43F0">
        <w:rPr>
          <w:rFonts w:ascii="Sylfaen" w:hAnsi="Sylfaen"/>
          <w:b/>
          <w:lang w:val="hy-AM"/>
        </w:rPr>
        <w:t xml:space="preserve">. </w:t>
      </w:r>
      <w:r w:rsidR="00E11048" w:rsidRPr="006A43F0">
        <w:rPr>
          <w:rFonts w:ascii="Sylfaen" w:hAnsi="Sylfaen" w:cs="Sylfaen"/>
          <w:b/>
          <w:lang w:val="hy-AM"/>
        </w:rPr>
        <w:t>ժամը</w:t>
      </w:r>
      <w:r w:rsidR="00E11048" w:rsidRPr="006A43F0">
        <w:rPr>
          <w:rFonts w:ascii="Sylfaen" w:hAnsi="Sylfaen"/>
          <w:lang w:val="hy-AM"/>
        </w:rPr>
        <w:t xml:space="preserve"> </w:t>
      </w:r>
      <w:r w:rsidR="00E11048" w:rsidRPr="006A43F0">
        <w:rPr>
          <w:rFonts w:ascii="Sylfaen" w:hAnsi="Sylfaen"/>
          <w:b/>
          <w:lang w:val="hy-AM"/>
        </w:rPr>
        <w:t>1</w:t>
      </w:r>
      <w:bookmarkStart w:id="4" w:name="_GoBack"/>
      <w:bookmarkEnd w:id="4"/>
      <w:r w:rsidR="00E11048" w:rsidRPr="006A43F0">
        <w:rPr>
          <w:rFonts w:ascii="Sylfaen" w:hAnsi="Sylfaen"/>
          <w:b/>
          <w:lang w:val="hy-AM"/>
        </w:rPr>
        <w:t>5:00-</w:t>
      </w:r>
      <w:r w:rsidR="00E11048" w:rsidRPr="006A43F0">
        <w:rPr>
          <w:rFonts w:ascii="Sylfaen" w:hAnsi="Sylfaen" w:cs="Sylfaen"/>
          <w:b/>
          <w:lang w:val="hy-AM"/>
        </w:rPr>
        <w:t>ից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հետո</w:t>
      </w:r>
      <w:r w:rsidR="00E11048" w:rsidRPr="006A43F0">
        <w:rPr>
          <w:rFonts w:ascii="Sylfaen" w:hAnsi="Sylfaen"/>
          <w:b/>
          <w:lang w:val="hy-AM"/>
        </w:rPr>
        <w:t xml:space="preserve"> (</w:t>
      </w:r>
      <w:r w:rsidR="00E11048" w:rsidRPr="006A43F0">
        <w:rPr>
          <w:rFonts w:ascii="Sylfaen" w:hAnsi="Sylfaen" w:cs="Sylfaen"/>
          <w:b/>
          <w:lang w:val="hy-AM"/>
        </w:rPr>
        <w:t>տեղական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ժամանակով</w:t>
      </w:r>
      <w:r w:rsidR="00E11048" w:rsidRPr="006A43F0">
        <w:rPr>
          <w:rFonts w:ascii="Sylfaen" w:hAnsi="Sylfaen"/>
          <w:b/>
          <w:lang w:val="hy-AM"/>
        </w:rPr>
        <w:t>)</w:t>
      </w:r>
      <w:r w:rsidR="00E11048" w:rsidRPr="006A43F0">
        <w:rPr>
          <w:rFonts w:ascii="Sylfaen" w:hAnsi="Sylfaen"/>
          <w:lang w:val="hy-AM"/>
        </w:rPr>
        <w:t xml:space="preserve"> Մասնակցի առաջարկում ցանկացած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251B7E" w:rsidRPr="006A43F0" w:rsidRDefault="00251B7E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Մասնակցի կողմից 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որևէ բաժինների կամ մասերի միջև տարընթերցումների հայտնաբերման դեպքում Մասնակիցը պարտավոր է անհապաղ  </w:t>
      </w:r>
      <w:r w:rsidR="00FD0475" w:rsidRPr="006A43F0">
        <w:rPr>
          <w:rFonts w:ascii="Sylfaen" w:hAnsi="Sylfaen"/>
          <w:lang w:val="hy-AM"/>
        </w:rPr>
        <w:t>Պ</w:t>
      </w:r>
      <w:r w:rsidR="00FD0475">
        <w:rPr>
          <w:rFonts w:ascii="Sylfaen" w:hAnsi="Sylfaen"/>
          <w:lang w:val="en-US"/>
        </w:rPr>
        <w:t>ԱՀՄ</w:t>
      </w:r>
      <w:r w:rsidR="00FD0475" w:rsidRPr="006A43F0">
        <w:rPr>
          <w:rFonts w:ascii="Sylfaen" w:hAnsi="Sylfaen"/>
          <w:lang w:val="hy-AM"/>
        </w:rPr>
        <w:t xml:space="preserve">Հ </w:t>
      </w:r>
      <w:r w:rsidRPr="006A43F0">
        <w:rPr>
          <w:rFonts w:ascii="Sylfaen" w:hAnsi="Sylfaen"/>
          <w:lang w:val="hy-AM"/>
        </w:rPr>
        <w:t xml:space="preserve">բաժին 2-ում  նշված կոնտակտային անձից պարզաբանում խնդրել: </w:t>
      </w:r>
    </w:p>
    <w:p w:rsidR="00FD0475" w:rsidRPr="002E4EBF" w:rsidRDefault="00FD0475" w:rsidP="00FD0475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 w:rsidRPr="002E4EBF">
        <w:rPr>
          <w:rFonts w:ascii="Sylfaen" w:hAnsi="Sylfaen" w:cstheme="minorHAnsi"/>
          <w:lang w:val="hy-AM"/>
        </w:rPr>
        <w:t xml:space="preserve">Ներկայացնելով առաջարկ՝ ՊԱՀ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1170C4" w:rsidRPr="006A43F0" w:rsidRDefault="001170C4" w:rsidP="009709CD">
      <w:pPr>
        <w:pStyle w:val="ListParagraph"/>
        <w:contextualSpacing w:val="0"/>
        <w:rPr>
          <w:rFonts w:ascii="Sylfaen" w:hAnsi="Sylfaen"/>
          <w:lang w:val="hy-AM"/>
        </w:rPr>
      </w:pPr>
    </w:p>
    <w:p w:rsidR="008E1396" w:rsidRPr="006A43F0" w:rsidRDefault="00EE1137" w:rsidP="008E1396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2.2. </w:t>
      </w:r>
      <w:r w:rsidR="008E1396" w:rsidRPr="006A43F0">
        <w:rPr>
          <w:rFonts w:ascii="Sylfaen" w:hAnsi="Sylfaen"/>
          <w:b/>
          <w:lang w:val="hy-AM"/>
        </w:rPr>
        <w:t>Փուլ 2՝ Մասնակիցների որակավորումը և կարճ ցուցակի ձևավորումը</w:t>
      </w:r>
    </w:p>
    <w:p w:rsidR="00DB3886" w:rsidRPr="006A43F0" w:rsidRDefault="00DB3886" w:rsidP="00FD047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համապատասխանության` </w:t>
      </w:r>
    </w:p>
    <w:p w:rsidR="00F45775" w:rsidRPr="006A43F0" w:rsidRDefault="00F45775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Առաջարկը</w:t>
      </w:r>
      <w:r w:rsidRPr="006A43F0">
        <w:rPr>
          <w:rFonts w:ascii="Sylfaen" w:hAnsi="Sylfaen"/>
          <w:color w:val="000000"/>
          <w:lang w:val="hy-AM"/>
        </w:rPr>
        <w:t xml:space="preserve"> պետք է </w:t>
      </w:r>
      <w:r w:rsidRPr="006A43F0">
        <w:rPr>
          <w:rFonts w:ascii="Sylfaen" w:hAnsi="Sylfaen" w:cs="Sylfaen"/>
          <w:color w:val="000000"/>
          <w:lang w:val="hy-AM"/>
        </w:rPr>
        <w:t>համապատասխի Պ</w:t>
      </w:r>
      <w:r w:rsidR="00FD0475">
        <w:rPr>
          <w:rFonts w:ascii="Sylfaen" w:hAnsi="Sylfaen" w:cs="Sylfaen"/>
          <w:color w:val="000000"/>
          <w:lang w:val="en-US"/>
        </w:rPr>
        <w:t>ԱՀՄ</w:t>
      </w:r>
      <w:r w:rsidRPr="006A43F0">
        <w:rPr>
          <w:rFonts w:ascii="Sylfaen" w:hAnsi="Sylfaen" w:cs="Sylfaen"/>
          <w:color w:val="000000"/>
          <w:lang w:val="hy-AM"/>
        </w:rPr>
        <w:t>Հ</w:t>
      </w:r>
      <w:r w:rsidRPr="006A43F0">
        <w:rPr>
          <w:rFonts w:ascii="Sylfaen" w:hAnsi="Sylfaen"/>
          <w:color w:val="000000"/>
          <w:lang w:val="hy-AM"/>
        </w:rPr>
        <w:t xml:space="preserve"> 2.1.1-2.1.4 </w:t>
      </w:r>
      <w:r w:rsidRPr="006A43F0">
        <w:rPr>
          <w:rFonts w:ascii="Sylfaen" w:hAnsi="Sylfaen" w:cs="Sylfaen"/>
          <w:color w:val="000000"/>
          <w:lang w:val="hy-AM"/>
        </w:rPr>
        <w:t>բաժինների</w:t>
      </w:r>
      <w:r w:rsidRPr="006A43F0">
        <w:rPr>
          <w:rFonts w:ascii="Sylfaen" w:hAnsi="Sylfaen"/>
          <w:color w:val="000000"/>
          <w:lang w:val="hy-AM"/>
        </w:rPr>
        <w:t xml:space="preserve"> բոլոր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AD4E1C" w:rsidRPr="006A43F0" w:rsidRDefault="00F45775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համաձայն է պայմանագիր կնքել Հավելված </w:t>
      </w:r>
      <w:r w:rsidR="00F36B4C">
        <w:rPr>
          <w:rFonts w:ascii="Sylfaen" w:hAnsi="Sylfaen"/>
          <w:color w:val="000000"/>
          <w:lang w:val="en-US"/>
        </w:rPr>
        <w:t>3</w:t>
      </w:r>
      <w:r w:rsidRPr="006A43F0">
        <w:rPr>
          <w:rFonts w:ascii="Sylfaen" w:hAnsi="Sylfaen"/>
          <w:color w:val="000000"/>
          <w:lang w:val="hy-AM"/>
        </w:rPr>
        <w:t>-ի ձևով, առանց որևէ փոփոխության:</w:t>
      </w:r>
    </w:p>
    <w:p w:rsidR="00D867F5" w:rsidRPr="00F36B4C" w:rsidRDefault="007434C8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Ներկայացված</w:t>
      </w:r>
      <w:r w:rsidR="00F36B4C">
        <w:rPr>
          <w:rFonts w:ascii="Sylfaen" w:hAnsi="Sylfaen"/>
          <w:color w:val="000000"/>
          <w:lang w:val="en-US"/>
        </w:rPr>
        <w:t xml:space="preserve"> </w:t>
      </w:r>
      <w:r w:rsidR="00F36B4C" w:rsidRPr="00406264">
        <w:rPr>
          <w:rFonts w:ascii="Sylfaen" w:hAnsi="Sylfaen"/>
          <w:lang w:val="en-US"/>
        </w:rPr>
        <w:t>օդորակման և օդափոխման համակարգ</w:t>
      </w:r>
      <w:r w:rsidR="00F36B4C">
        <w:rPr>
          <w:rFonts w:ascii="Sylfaen" w:hAnsi="Sylfaen"/>
          <w:lang w:val="en-US"/>
        </w:rPr>
        <w:t>ը տեխնիկական չափանիշներով ամբողջությամբ</w:t>
      </w:r>
      <w:r w:rsidRPr="006A43F0">
        <w:rPr>
          <w:rFonts w:ascii="Sylfaen" w:hAnsi="Sylfaen"/>
          <w:color w:val="000000"/>
          <w:lang w:val="hy-AM"/>
        </w:rPr>
        <w:t xml:space="preserve"> համապատասխան</w:t>
      </w:r>
      <w:r w:rsidR="00F36B4C">
        <w:rPr>
          <w:rFonts w:ascii="Sylfaen" w:hAnsi="Sylfaen"/>
          <w:color w:val="000000"/>
          <w:lang w:val="en-US"/>
        </w:rPr>
        <w:t>ում 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="00F36B4C">
        <w:rPr>
          <w:rFonts w:ascii="Sylfaen" w:hAnsi="Sylfaen"/>
          <w:color w:val="000000"/>
          <w:lang w:val="en-US"/>
        </w:rPr>
        <w:t>ՏԱ (</w:t>
      </w:r>
      <w:r w:rsidRPr="006A43F0">
        <w:rPr>
          <w:rFonts w:ascii="Sylfaen" w:hAnsi="Sylfaen"/>
          <w:color w:val="000000"/>
          <w:lang w:val="hy-AM"/>
        </w:rPr>
        <w:t>Հավելված 1-ում</w:t>
      </w:r>
      <w:r w:rsidR="00F36B4C">
        <w:rPr>
          <w:rFonts w:ascii="Sylfaen" w:hAnsi="Sylfaen"/>
          <w:color w:val="000000"/>
          <w:lang w:val="en-US"/>
        </w:rPr>
        <w:t>):</w:t>
      </w:r>
    </w:p>
    <w:p w:rsidR="00F36B4C" w:rsidRPr="00F36B4C" w:rsidRDefault="00F36B4C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lastRenderedPageBreak/>
        <w:t>Փաստաթղթի առկայություն, որը հաստատում է արտադրողի պաշտոնական ներկայացուցչի կարգավիճակը (մատակարարման և սպասարկման):</w:t>
      </w:r>
    </w:p>
    <w:p w:rsidR="00F36B4C" w:rsidRPr="00F36B4C" w:rsidRDefault="00F36B4C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lang w:val="en-US"/>
        </w:rPr>
        <w:t>Օ</w:t>
      </w:r>
      <w:r w:rsidRPr="00406264">
        <w:rPr>
          <w:rFonts w:ascii="Sylfaen" w:hAnsi="Sylfaen"/>
          <w:lang w:val="en-US"/>
        </w:rPr>
        <w:t>դորակման և օդափոխման համակարգ</w:t>
      </w:r>
      <w:r>
        <w:rPr>
          <w:rFonts w:ascii="Sylfaen" w:hAnsi="Sylfaen"/>
          <w:lang w:val="en-US"/>
        </w:rPr>
        <w:t xml:space="preserve">ի ոչ պակաս, քան 3 տարվա </w:t>
      </w:r>
      <w:r>
        <w:rPr>
          <w:rFonts w:ascii="Sylfaen" w:hAnsi="Sylfaen"/>
          <w:color w:val="000000"/>
          <w:lang w:val="en-US"/>
        </w:rPr>
        <w:t>երաշխիքի տրամադրում:</w:t>
      </w:r>
    </w:p>
    <w:p w:rsidR="00F36B4C" w:rsidRPr="006A43F0" w:rsidRDefault="00F36B4C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lang w:val="en-US"/>
        </w:rPr>
        <w:t>ՀՀ-ում սպասարկման կենտրոնի առկայություն:</w:t>
      </w:r>
    </w:p>
    <w:p w:rsidR="004A467C" w:rsidRPr="006A43F0" w:rsidRDefault="003228EB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3228EB" w:rsidRPr="006A43F0" w:rsidRDefault="003228EB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3228EB" w:rsidRPr="006A43F0" w:rsidRDefault="003228EB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 </w:t>
      </w:r>
    </w:p>
    <w:p w:rsidR="003228EB" w:rsidRPr="006A43F0" w:rsidRDefault="003228EB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781844" w:rsidRPr="006A43F0" w:rsidRDefault="00781844" w:rsidP="00FD047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Pr="006A43F0">
        <w:rPr>
          <w:rFonts w:ascii="Sylfaen" w:hAnsi="Sylfaen"/>
          <w:color w:val="FF0000"/>
          <w:lang w:val="hy-AM"/>
        </w:rPr>
        <w:t>րին այն Մասնակցին, որի առաջարկը չի համապատասխանում  Պ</w:t>
      </w:r>
      <w:r w:rsidR="00FD0475">
        <w:rPr>
          <w:rFonts w:ascii="Sylfaen" w:hAnsi="Sylfaen"/>
          <w:color w:val="FF0000"/>
          <w:lang w:val="en-US"/>
        </w:rPr>
        <w:t>ԱՀՄ</w:t>
      </w:r>
      <w:r w:rsidRPr="006A43F0">
        <w:rPr>
          <w:rFonts w:ascii="Sylfaen" w:hAnsi="Sylfaen"/>
          <w:color w:val="FF0000"/>
          <w:lang w:val="hy-AM"/>
        </w:rPr>
        <w:t xml:space="preserve">Հ 2.2 բաժնում թվարկված որակավորման պահանջներից գոնե մեկին:  </w:t>
      </w:r>
    </w:p>
    <w:p w:rsidR="00FD0475" w:rsidRPr="00F36B4C" w:rsidRDefault="00FD0475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</w:t>
      </w:r>
      <w:r>
        <w:rPr>
          <w:rFonts w:ascii="Sylfaen" w:hAnsi="Sylfaen"/>
          <w:lang w:val="en-US"/>
        </w:rPr>
        <w:t>ը արտացոլում է իր առաջարկի</w:t>
      </w:r>
      <w:r w:rsidR="006D7902">
        <w:rPr>
          <w:rFonts w:ascii="Sylfaen" w:hAnsi="Sylfaen"/>
          <w:lang w:val="en-US"/>
        </w:rPr>
        <w:t xml:space="preserve"> </w:t>
      </w:r>
      <w:r w:rsidR="006D7902">
        <w:rPr>
          <w:rFonts w:ascii="Sylfaen" w:hAnsi="Sylfaen"/>
          <w:lang w:val="hy-AM"/>
        </w:rPr>
        <w:t>համապատասխանությ</w:t>
      </w:r>
      <w:r w:rsidR="006D7902">
        <w:rPr>
          <w:rFonts w:ascii="Sylfaen" w:hAnsi="Sylfaen"/>
          <w:lang w:val="en-US"/>
        </w:rPr>
        <w:t>ունը</w:t>
      </w:r>
      <w:r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/>
          <w:lang w:val="hy-AM"/>
        </w:rPr>
        <w:t>որակավորմա</w:t>
      </w:r>
      <w:r>
        <w:rPr>
          <w:rFonts w:ascii="Sylfaen" w:hAnsi="Sylfaen"/>
          <w:lang w:val="hy-AM"/>
        </w:rPr>
        <w:t xml:space="preserve">ն պահանջներին </w:t>
      </w:r>
      <w:r w:rsidR="006D7902"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</w:t>
      </w:r>
      <w:r w:rsidR="006D7902">
        <w:rPr>
          <w:rFonts w:ascii="Sylfaen" w:hAnsi="Sylfaen"/>
          <w:color w:val="000000"/>
          <w:lang w:val="en-US"/>
        </w:rPr>
        <w:t xml:space="preserve">րի միջոցով  (Հավելված </w:t>
      </w:r>
      <w:r w:rsidR="00F36B4C">
        <w:rPr>
          <w:rFonts w:ascii="Sylfaen" w:hAnsi="Sylfaen"/>
          <w:color w:val="000000"/>
          <w:lang w:val="en-US"/>
        </w:rPr>
        <w:t>4</w:t>
      </w:r>
      <w:r w:rsidR="006D7902">
        <w:rPr>
          <w:rFonts w:ascii="Sylfaen" w:hAnsi="Sylfaen"/>
          <w:color w:val="000000"/>
          <w:lang w:val="en-US"/>
        </w:rPr>
        <w:t>):</w:t>
      </w:r>
    </w:p>
    <w:p w:rsidR="00F36B4C" w:rsidRPr="00FD0475" w:rsidRDefault="00F36B4C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Պատվիրատուն իրավունք է վերապահում իրականացնել Մասնակցի սպասարկման կենտրոնի տեխնիկական աուդիտ վերջինիս առկայույունը որոշելու համար:</w:t>
      </w:r>
      <w:r w:rsidR="0029113A">
        <w:rPr>
          <w:rFonts w:ascii="Sylfaen" w:hAnsi="Sylfaen"/>
          <w:lang w:val="en-US"/>
        </w:rPr>
        <w:t xml:space="preserve"> Աուդիտի արդյունքների հիման վրա կկնքվի երկկողմանի ակտ:</w:t>
      </w:r>
    </w:p>
    <w:p w:rsidR="006D7902" w:rsidRPr="006A43F0" w:rsidRDefault="006D7902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Պ</w:t>
      </w:r>
      <w:r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6D7902" w:rsidRPr="00CC6FDE" w:rsidRDefault="006D7902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Պ</w:t>
      </w:r>
      <w:r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6D7902" w:rsidRPr="009B340C" w:rsidRDefault="006D7902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ՊԱՀ-ի անցկացման ընթացքում որակզրկված մասնակիցները չեն թույլատրվի մասնակցել ՊԱՀ-ի հաջորդ փուլերին:</w:t>
      </w:r>
    </w:p>
    <w:p w:rsidR="00007A63" w:rsidRPr="006A43F0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2.3 </w:t>
      </w:r>
      <w:r w:rsidR="00A21A12" w:rsidRPr="006A43F0">
        <w:rPr>
          <w:rFonts w:ascii="Sylfaen" w:hAnsi="Sylfaen"/>
          <w:b/>
          <w:lang w:val="hy-AM"/>
        </w:rPr>
        <w:t>Փուլ 3՝ Առաջարկների բարելավում</w:t>
      </w:r>
    </w:p>
    <w:p w:rsidR="00617186" w:rsidRPr="006A43F0" w:rsidRDefault="00617186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</w:t>
      </w:r>
      <w:r w:rsidR="006D7902" w:rsidRPr="006D7902">
        <w:rPr>
          <w:rFonts w:ascii="Sylfaen" w:hAnsi="Sylfaen"/>
          <w:lang w:val="hy-AM"/>
        </w:rPr>
        <w:t>ԱՀՄՀ</w:t>
      </w:r>
      <w:r w:rsidRPr="006A43F0">
        <w:rPr>
          <w:rFonts w:ascii="Sylfaen" w:hAnsi="Sylfaen"/>
          <w:lang w:val="hy-AM"/>
        </w:rPr>
        <w:t xml:space="preserve"> 2.2 բաժնում թվարկված որակավորման պահանջներին:</w:t>
      </w:r>
    </w:p>
    <w:p w:rsidR="006D7902" w:rsidRPr="006D7902" w:rsidRDefault="00617186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 xml:space="preserve">Փուլը կանցկացվի էլեկտրոնային աճուրդի </w:t>
      </w:r>
      <w:r w:rsidR="0029113A">
        <w:rPr>
          <w:rFonts w:ascii="Sylfaen" w:hAnsi="Sylfaen"/>
          <w:lang w:val="hy-AM"/>
        </w:rPr>
        <w:t xml:space="preserve"> ձևաչափով</w:t>
      </w:r>
      <w:r w:rsidR="0029113A">
        <w:rPr>
          <w:rFonts w:ascii="Sylfaen" w:hAnsi="Sylfaen"/>
          <w:lang w:val="en-US"/>
        </w:rPr>
        <w:t>: Աճուրդի դրույքը  կհանդիսանա “</w:t>
      </w:r>
      <w:r w:rsidR="0029113A" w:rsidRPr="00406264">
        <w:rPr>
          <w:rFonts w:ascii="Sylfaen" w:hAnsi="Sylfaen"/>
          <w:lang w:val="en-US"/>
        </w:rPr>
        <w:t>օդորակման և օդափոխման համակարգի</w:t>
      </w:r>
      <w:r w:rsidR="0029113A">
        <w:rPr>
          <w:rFonts w:ascii="Sylfaen" w:hAnsi="Sylfaen"/>
          <w:lang w:val="en-US"/>
        </w:rPr>
        <w:t xml:space="preserve"> մատա</w:t>
      </w:r>
      <w:r w:rsidR="004C1FD9">
        <w:rPr>
          <w:rFonts w:ascii="Sylfaen" w:hAnsi="Sylfaen"/>
          <w:lang w:val="en-US"/>
        </w:rPr>
        <w:t>կարարման, տեղադրման և սպասարկման</w:t>
      </w:r>
      <w:r w:rsidR="0029113A" w:rsidRPr="00406264">
        <w:rPr>
          <w:rFonts w:ascii="Sylfaen" w:hAnsi="Sylfaen"/>
          <w:lang w:val="en-US"/>
        </w:rPr>
        <w:t xml:space="preserve"> </w:t>
      </w:r>
      <w:r w:rsidR="0029113A">
        <w:rPr>
          <w:rFonts w:ascii="Sylfaen" w:hAnsi="Sylfaen"/>
          <w:lang w:val="en-US"/>
        </w:rPr>
        <w:t>ընդհանուր արժեքը”:</w:t>
      </w:r>
    </w:p>
    <w:p w:rsidR="004602BB" w:rsidRPr="006D7902" w:rsidRDefault="004602BB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>Պատվիրատուն իրեն իրավունք է վերապահում</w:t>
      </w:r>
      <w:r w:rsidR="006D7902" w:rsidRPr="006D7902">
        <w:rPr>
          <w:rFonts w:ascii="Sylfaen" w:hAnsi="Sylfaen"/>
          <w:lang w:val="hy-AM"/>
        </w:rPr>
        <w:t xml:space="preserve"> էլեկտրոնային աճուրդի  համակարգ մուտք գործելու համար </w:t>
      </w:r>
      <w:r w:rsidRPr="006D7902">
        <w:rPr>
          <w:rFonts w:ascii="Sylfaen" w:hAnsi="Sylfaen"/>
          <w:lang w:val="hy-AM"/>
        </w:rPr>
        <w:t xml:space="preserve">սահմանել կոմերցիոն առաջարկի շեմային արժեք: </w:t>
      </w:r>
    </w:p>
    <w:p w:rsidR="00321E59" w:rsidRPr="006D7902" w:rsidRDefault="00E5041F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կամ բարելավված առաջարկների տրամադրման հայտը ուղարկվում է կարճ ցուցակում ընդգրկված Մասնակիցներին: </w:t>
      </w:r>
    </w:p>
    <w:p w:rsidR="006D7902" w:rsidRPr="001033CA" w:rsidRDefault="006D7902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1033CA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չկատարի),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D72217" w:rsidRPr="006A43F0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2.4.  </w:t>
      </w:r>
      <w:r w:rsidR="0044275D" w:rsidRPr="006A43F0">
        <w:rPr>
          <w:rFonts w:ascii="Sylfaen" w:hAnsi="Sylfaen"/>
          <w:b/>
          <w:lang w:val="hy-AM"/>
        </w:rPr>
        <w:t>Փուլ 4՝ Հաղթողների ընտրությունը և հայտարարումը</w:t>
      </w:r>
    </w:p>
    <w:p w:rsidR="006D7902" w:rsidRPr="006D7902" w:rsidRDefault="006D7902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 xml:space="preserve">Մասնակիցները հաստատում են </w:t>
      </w:r>
      <w:r>
        <w:rPr>
          <w:rFonts w:ascii="Sylfaen" w:hAnsi="Sylfaen"/>
          <w:lang w:val="hy-AM"/>
        </w:rPr>
        <w:t>էլեկտրոնային աճուրդ</w:t>
      </w:r>
      <w:r w:rsidRPr="006D7902">
        <w:rPr>
          <w:rFonts w:ascii="Sylfaen" w:hAnsi="Sylfaen"/>
          <w:lang w:val="hy-AM"/>
        </w:rPr>
        <w:t>ի իրենց վերջնական դրույքը` ներկայացնելով համապատասխան վերջանական կոմերցիոն առաջարկի սկան արված պատճենը:</w:t>
      </w:r>
    </w:p>
    <w:p w:rsidR="00E55142" w:rsidRPr="00E55142" w:rsidRDefault="00C04E4E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en-US"/>
        </w:rPr>
      </w:pPr>
      <w:r w:rsidRPr="00E55142">
        <w:rPr>
          <w:rFonts w:ascii="Sylfaen" w:hAnsi="Sylfaen"/>
          <w:lang w:val="hy-AM"/>
        </w:rPr>
        <w:t xml:space="preserve">Պատվիրատուն </w:t>
      </w:r>
      <w:r w:rsidR="00E55142" w:rsidRPr="00E55142">
        <w:rPr>
          <w:rFonts w:ascii="Sylfaen" w:hAnsi="Sylfaen"/>
          <w:lang w:val="en-US"/>
        </w:rPr>
        <w:t xml:space="preserve">մասնակիցների </w:t>
      </w:r>
      <w:r w:rsidR="00E55142" w:rsidRPr="00E55142">
        <w:rPr>
          <w:rFonts w:ascii="Sylfaen" w:hAnsi="Sylfaen"/>
          <w:lang w:val="hy-AM"/>
        </w:rPr>
        <w:t xml:space="preserve">բարելավված </w:t>
      </w:r>
      <w:r w:rsidR="00E55142" w:rsidRPr="00E55142">
        <w:rPr>
          <w:rFonts w:ascii="Sylfaen" w:hAnsi="Sylfaen"/>
          <w:lang w:val="en-US"/>
        </w:rPr>
        <w:t>կոմերցիոն առաջարկներ</w:t>
      </w:r>
      <w:r w:rsidR="004C1FD9">
        <w:rPr>
          <w:rFonts w:ascii="Sylfaen" w:hAnsi="Sylfaen"/>
          <w:lang w:val="en-US"/>
        </w:rPr>
        <w:t>ը</w:t>
      </w:r>
      <w:r w:rsidR="00E55142" w:rsidRPr="00E55142">
        <w:rPr>
          <w:rFonts w:ascii="Sylfaen" w:hAnsi="Sylfaen"/>
          <w:lang w:val="en-US"/>
        </w:rPr>
        <w:t xml:space="preserve"> </w:t>
      </w:r>
      <w:r w:rsidR="00E55142" w:rsidRPr="00E55142">
        <w:rPr>
          <w:rFonts w:ascii="Sylfaen" w:hAnsi="Sylfaen" w:cs="Sylfaen"/>
          <w:lang w:val="en-US"/>
        </w:rPr>
        <w:t>դասակարգո</w:t>
      </w:r>
      <w:r w:rsidR="00E55142" w:rsidRPr="00E55142">
        <w:rPr>
          <w:rFonts w:ascii="Sylfaen" w:hAnsi="Sylfaen"/>
          <w:lang w:val="en-US"/>
        </w:rPr>
        <w:t xml:space="preserve">ւմ է համաձայն </w:t>
      </w:r>
      <w:r w:rsidRPr="00E55142">
        <w:rPr>
          <w:rFonts w:ascii="Sylfaen" w:hAnsi="Sylfaen"/>
          <w:lang w:val="hy-AM"/>
        </w:rPr>
        <w:t>«</w:t>
      </w:r>
      <w:r w:rsidR="004C1FD9" w:rsidRPr="00406264">
        <w:rPr>
          <w:rFonts w:ascii="Sylfaen" w:hAnsi="Sylfaen"/>
          <w:lang w:val="en-US"/>
        </w:rPr>
        <w:t>օդորակման և օդափոխման համակարգի</w:t>
      </w:r>
      <w:r w:rsidR="004C1FD9">
        <w:rPr>
          <w:rFonts w:ascii="Sylfaen" w:hAnsi="Sylfaen"/>
          <w:lang w:val="en-US"/>
        </w:rPr>
        <w:t xml:space="preserve"> մատակարարման, տեղադրման և սպասարկման</w:t>
      </w:r>
      <w:r w:rsidR="004C1FD9" w:rsidRPr="00406264">
        <w:rPr>
          <w:rFonts w:ascii="Sylfaen" w:hAnsi="Sylfaen"/>
          <w:lang w:val="en-US"/>
        </w:rPr>
        <w:t xml:space="preserve"> </w:t>
      </w:r>
      <w:r w:rsidR="004C1FD9">
        <w:rPr>
          <w:rFonts w:ascii="Sylfaen" w:hAnsi="Sylfaen"/>
          <w:lang w:val="en-US"/>
        </w:rPr>
        <w:t>նվազագույն ընդհանուր արժեք</w:t>
      </w:r>
      <w:r w:rsidRPr="00E55142">
        <w:rPr>
          <w:rFonts w:ascii="Sylfaen" w:hAnsi="Sylfaen"/>
          <w:lang w:val="hy-AM"/>
        </w:rPr>
        <w:t>» չափանիշի:</w:t>
      </w:r>
      <w:r w:rsidR="00E55142" w:rsidRPr="00E55142">
        <w:rPr>
          <w:rFonts w:ascii="Sylfaen" w:hAnsi="Sylfaen"/>
          <w:lang w:val="en-US"/>
        </w:rPr>
        <w:t xml:space="preserve"> </w:t>
      </w:r>
    </w:p>
    <w:p w:rsidR="00E55142" w:rsidRPr="00D21635" w:rsidRDefault="004C1FD9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Հ</w:t>
      </w:r>
      <w:r w:rsidR="00E55142">
        <w:rPr>
          <w:rFonts w:ascii="Sylfaen" w:hAnsi="Sylfaen"/>
          <w:lang w:val="hy-AM"/>
        </w:rPr>
        <w:t xml:space="preserve">աղթող կընտրվի </w:t>
      </w:r>
      <w:r w:rsidR="00E55142">
        <w:rPr>
          <w:rFonts w:ascii="Sylfaen" w:hAnsi="Sylfaen"/>
          <w:lang w:val="en-US"/>
        </w:rPr>
        <w:t xml:space="preserve">այն </w:t>
      </w:r>
      <w:r w:rsidR="00E55142" w:rsidRPr="006A43F0">
        <w:rPr>
          <w:rFonts w:ascii="Sylfaen" w:hAnsi="Sylfaen"/>
          <w:lang w:val="hy-AM"/>
        </w:rPr>
        <w:t>Մասնակիցը</w:t>
      </w:r>
      <w:r w:rsidR="00E55142">
        <w:rPr>
          <w:rFonts w:ascii="Sylfaen" w:hAnsi="Sylfaen"/>
          <w:lang w:val="en-US"/>
        </w:rPr>
        <w:t xml:space="preserve">, որի վերջնական կոմերցիոն առաջարկին կտրվի </w:t>
      </w:r>
      <w:r w:rsidR="00E55142" w:rsidRPr="006A43F0">
        <w:rPr>
          <w:rFonts w:ascii="Sylfaen" w:hAnsi="Sylfaen"/>
          <w:lang w:val="hy-AM"/>
        </w:rPr>
        <w:t>Դաս 1</w:t>
      </w:r>
      <w:r w:rsidR="00E55142">
        <w:rPr>
          <w:rFonts w:ascii="Sylfaen" w:hAnsi="Sylfaen"/>
          <w:lang w:val="en-US"/>
        </w:rPr>
        <w:t>:</w:t>
      </w:r>
    </w:p>
    <w:p w:rsidR="00E55142" w:rsidRPr="008867CC" w:rsidRDefault="004C1FD9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</w:t>
      </w:r>
      <w:r w:rsidR="00E55142">
        <w:rPr>
          <w:rFonts w:ascii="Sylfaen" w:hAnsi="Sylfaen"/>
          <w:lang w:val="hy-AM"/>
        </w:rPr>
        <w:t>ահուստային մատակարար</w:t>
      </w:r>
      <w:r w:rsidR="00E55142" w:rsidRPr="006A43F0">
        <w:rPr>
          <w:rFonts w:ascii="Sylfaen" w:hAnsi="Sylfaen"/>
          <w:lang w:val="hy-AM"/>
        </w:rPr>
        <w:t xml:space="preserve"> </w:t>
      </w:r>
      <w:r w:rsidR="00E55142">
        <w:rPr>
          <w:rFonts w:ascii="Sylfaen" w:hAnsi="Sylfaen"/>
          <w:lang w:val="hy-AM"/>
        </w:rPr>
        <w:t xml:space="preserve">կընտրվի </w:t>
      </w:r>
      <w:r w:rsidR="00E55142">
        <w:rPr>
          <w:rFonts w:ascii="Sylfaen" w:hAnsi="Sylfaen"/>
          <w:lang w:val="en-US"/>
        </w:rPr>
        <w:t xml:space="preserve">այն </w:t>
      </w:r>
      <w:r w:rsidR="00E55142" w:rsidRPr="006A43F0">
        <w:rPr>
          <w:rFonts w:ascii="Sylfaen" w:hAnsi="Sylfaen"/>
          <w:lang w:val="hy-AM"/>
        </w:rPr>
        <w:t>Մասնակիցը</w:t>
      </w:r>
      <w:r w:rsidR="00E55142">
        <w:rPr>
          <w:rFonts w:ascii="Sylfaen" w:hAnsi="Sylfaen"/>
          <w:lang w:val="en-US"/>
        </w:rPr>
        <w:t xml:space="preserve">, որի վերջնական կոմերցիոն առաջարկին կտրվի </w:t>
      </w:r>
      <w:r w:rsidR="00E55142">
        <w:rPr>
          <w:rFonts w:ascii="Sylfaen" w:hAnsi="Sylfaen"/>
          <w:lang w:val="hy-AM"/>
        </w:rPr>
        <w:t xml:space="preserve">Դաս </w:t>
      </w:r>
      <w:r w:rsidR="00E55142">
        <w:rPr>
          <w:rFonts w:ascii="Sylfaen" w:hAnsi="Sylfaen"/>
          <w:lang w:val="en-US"/>
        </w:rPr>
        <w:t>2:</w:t>
      </w:r>
    </w:p>
    <w:p w:rsidR="00E55142" w:rsidRPr="008867CC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Պահուստային մատակարար</w:t>
      </w:r>
      <w:r>
        <w:rPr>
          <w:rFonts w:ascii="Sylfaen" w:hAnsi="Sylfaen"/>
          <w:lang w:val="en-US"/>
        </w:rPr>
        <w:t xml:space="preserve">ը կներգրավվի հաղթողի որակազրկման </w:t>
      </w:r>
      <w:r w:rsidR="004C1FD9">
        <w:rPr>
          <w:rFonts w:ascii="Sylfaen" w:hAnsi="Sylfaen"/>
          <w:lang w:val="en-US"/>
        </w:rPr>
        <w:t xml:space="preserve">և/կամ հաղթողի կողմից իր պարտականությունների կատարումից հրաժարվելու </w:t>
      </w:r>
      <w:r>
        <w:rPr>
          <w:rFonts w:ascii="Sylfaen" w:hAnsi="Sylfaen"/>
          <w:lang w:val="en-US"/>
        </w:rPr>
        <w:t>դեպքում:</w:t>
      </w:r>
    </w:p>
    <w:p w:rsidR="00E55142" w:rsidRPr="00D21635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ՊԱՀ-ի հաղթող մասնակցի հետ կարող է կնքվել </w:t>
      </w:r>
      <w:r w:rsidR="004C1FD9">
        <w:rPr>
          <w:rFonts w:ascii="Sylfaen" w:hAnsi="Sylfaen"/>
          <w:lang w:val="en-US"/>
        </w:rPr>
        <w:t>մեկ անգամյա</w:t>
      </w:r>
      <w:r>
        <w:rPr>
          <w:rFonts w:ascii="Sylfaen" w:hAnsi="Sylfaen"/>
          <w:lang w:val="en-US"/>
        </w:rPr>
        <w:t xml:space="preserve"> պայմանագիր Հավելված </w:t>
      </w:r>
      <w:r w:rsidR="004C1FD9">
        <w:rPr>
          <w:rFonts w:ascii="Sylfaen" w:hAnsi="Sylfaen"/>
          <w:lang w:val="en-US"/>
        </w:rPr>
        <w:t>3</w:t>
      </w:r>
      <w:r>
        <w:rPr>
          <w:rFonts w:ascii="Sylfaen" w:hAnsi="Sylfaen"/>
          <w:lang w:val="en-US"/>
        </w:rPr>
        <w:t>-ում առաջարկված նմուշի համաձայն:</w:t>
      </w:r>
    </w:p>
    <w:p w:rsidR="00E55142" w:rsidRPr="006A43F0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ՊԱՀ-ի </w:t>
      </w:r>
      <w:r>
        <w:rPr>
          <w:rFonts w:ascii="Sylfaen" w:hAnsi="Sylfaen"/>
          <w:lang w:val="hy-AM"/>
        </w:rPr>
        <w:t>հաղթող</w:t>
      </w:r>
      <w:r>
        <w:rPr>
          <w:rFonts w:ascii="Sylfaen" w:hAnsi="Sylfaen"/>
          <w:lang w:val="en-US"/>
        </w:rPr>
        <w:t xml:space="preserve">ները ընդունված որոշման մասին կտեղեկանան </w:t>
      </w:r>
      <w:r w:rsidRPr="006A43F0">
        <w:rPr>
          <w:rFonts w:ascii="Sylfaen" w:hAnsi="Sylfaen"/>
          <w:lang w:val="hy-AM"/>
        </w:rPr>
        <w:t>էլեկտրոնային փոստ</w:t>
      </w:r>
      <w:r>
        <w:rPr>
          <w:rFonts w:ascii="Sylfaen" w:hAnsi="Sylfaen"/>
          <w:lang w:val="en-US"/>
        </w:rPr>
        <w:t xml:space="preserve">ի միջոցով: </w:t>
      </w:r>
    </w:p>
    <w:p w:rsidR="00860ACB" w:rsidRPr="006A43F0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ՊԱՀ-ի</w:t>
      </w:r>
      <w:r w:rsidR="00860ACB" w:rsidRPr="006A43F0">
        <w:rPr>
          <w:rFonts w:ascii="Sylfaen" w:hAnsi="Sylfaen"/>
          <w:lang w:val="hy-AM"/>
        </w:rPr>
        <w:t xml:space="preserve"> հաղթող</w:t>
      </w:r>
      <w:r>
        <w:rPr>
          <w:rFonts w:ascii="Sylfaen" w:hAnsi="Sylfaen"/>
          <w:lang w:val="en-US"/>
        </w:rPr>
        <w:t>ներ</w:t>
      </w:r>
      <w:r w:rsidR="00860ACB" w:rsidRPr="006A43F0">
        <w:rPr>
          <w:rFonts w:ascii="Sylfaen" w:hAnsi="Sylfaen"/>
          <w:lang w:val="hy-AM"/>
        </w:rPr>
        <w:t xml:space="preserve">ի մասին տեղեկատվությունը կհրապարակվի  </w:t>
      </w:r>
      <w:hyperlink r:id="rId11" w:history="1">
        <w:r w:rsidR="00860ACB"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="00860ACB" w:rsidRPr="006A43F0">
        <w:rPr>
          <w:rFonts w:ascii="Sylfaen" w:hAnsi="Sylfaen"/>
          <w:lang w:val="hy-AM"/>
        </w:rPr>
        <w:t xml:space="preserve"> և </w:t>
      </w:r>
      <w:hyperlink r:id="rId12" w:history="1">
        <w:r w:rsidR="00860ACB"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="00860ACB" w:rsidRPr="006A43F0">
        <w:rPr>
          <w:rFonts w:ascii="Sylfaen" w:hAnsi="Sylfaen"/>
          <w:lang w:val="hy-AM"/>
        </w:rPr>
        <w:t xml:space="preserve"> կայքերում:   </w:t>
      </w:r>
    </w:p>
    <w:p w:rsidR="00E55142" w:rsidRPr="00A10CF8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en-US"/>
        </w:rPr>
      </w:pPr>
      <w:r w:rsidRPr="00A10CF8">
        <w:rPr>
          <w:rFonts w:ascii="Sylfaen" w:hAnsi="Sylfaen"/>
          <w:lang w:val="en-US"/>
        </w:rPr>
        <w:t xml:space="preserve">Կարճ ցուցակում հայտնված, բայց </w:t>
      </w:r>
      <w:r>
        <w:rPr>
          <w:rFonts w:ascii="Sylfaen" w:hAnsi="Sylfaen"/>
          <w:lang w:val="en-US"/>
        </w:rPr>
        <w:t>ՊԱՀ</w:t>
      </w:r>
      <w:r w:rsidRPr="00A10CF8">
        <w:rPr>
          <w:rFonts w:ascii="Sylfaen" w:hAnsi="Sylfaen"/>
          <w:lang w:val="en-US"/>
        </w:rPr>
        <w:t xml:space="preserve"> հաղթողների ցուցակում չընդգրկված բոլոր Մասնակիցները էլեկտրոնային փոստով կտեղեկացվեն այդպիսի որոշման պատճառների մասին Պ</w:t>
      </w:r>
      <w:r>
        <w:rPr>
          <w:rFonts w:ascii="Sylfaen" w:hAnsi="Sylfaen"/>
          <w:lang w:val="en-US"/>
        </w:rPr>
        <w:t xml:space="preserve">ԱՀ </w:t>
      </w:r>
      <w:r w:rsidRPr="00A10CF8">
        <w:rPr>
          <w:rFonts w:ascii="Sylfaen" w:hAnsi="Sylfaen"/>
          <w:lang w:val="en-US"/>
        </w:rPr>
        <w:t xml:space="preserve">այդ փուլի ավարտին:  </w:t>
      </w:r>
    </w:p>
    <w:p w:rsidR="00A10CF8" w:rsidRDefault="00A10CF8" w:rsidP="00A10CF8">
      <w:pPr>
        <w:jc w:val="both"/>
        <w:rPr>
          <w:rFonts w:ascii="Sylfaen" w:hAnsi="Sylfaen"/>
          <w:lang w:val="en-US"/>
        </w:rPr>
      </w:pPr>
    </w:p>
    <w:p w:rsidR="00A10CF8" w:rsidRPr="00A10CF8" w:rsidRDefault="00A10CF8" w:rsidP="00A10CF8">
      <w:p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Պատվիրատուի հաճախորդ հանդիսացող Մասնակիցները, ինչպես նաև այն Մասնակիցները, ովքեր պատրաստ են դառնալ Պատվիրատուի բաժանորդներ, այլ հավասար պայմանների դեպքում կունենան առավելություններ: </w:t>
      </w:r>
    </w:p>
    <w:p w:rsidR="007D4813" w:rsidRPr="006A43F0" w:rsidRDefault="00E67031" w:rsidP="007D4813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7D4813" w:rsidRPr="006A43F0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="007D4813" w:rsidRPr="006A43F0">
        <w:rPr>
          <w:rFonts w:ascii="Sylfaen" w:hAnsi="Sylfaen"/>
          <w:b/>
          <w:sz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FE6915" w:rsidRPr="006A43F0" w:rsidRDefault="00FE6915" w:rsidP="00FE691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4C35FE" w:rsidRPr="006A43F0" w:rsidRDefault="00FE6915" w:rsidP="00FE691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  <w:r w:rsidR="004C35FE" w:rsidRPr="006A43F0">
        <w:rPr>
          <w:rFonts w:ascii="Sylfaen" w:hAnsi="Sylfaen"/>
          <w:lang w:val="hy-AM"/>
        </w:rPr>
        <w:t xml:space="preserve"> </w:t>
      </w:r>
    </w:p>
    <w:p w:rsidR="00F63080" w:rsidRPr="006A43F0" w:rsidRDefault="00F63080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F63080" w:rsidRPr="006A43F0" w:rsidRDefault="00F63080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="00004F65"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014F3B" w:rsidRPr="00E55142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5" w:name="_Toc380065820"/>
      <w:bookmarkEnd w:id="1"/>
      <w:bookmarkEnd w:id="2"/>
    </w:p>
    <w:p w:rsidR="00E55142" w:rsidRPr="006A43F0" w:rsidRDefault="00E55142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lastRenderedPageBreak/>
        <w:t xml:space="preserve">Ստացված առաջարկներից միայն մեկն է համապատասխանում </w:t>
      </w:r>
      <w:r w:rsidR="004254B9">
        <w:rPr>
          <w:rFonts w:ascii="Sylfaen" w:hAnsi="Sylfaen"/>
          <w:color w:val="000000"/>
          <w:lang w:val="en-US"/>
        </w:rPr>
        <w:t xml:space="preserve">ՊԱՀ-ի </w:t>
      </w:r>
      <w:r>
        <w:rPr>
          <w:rFonts w:ascii="Sylfaen" w:hAnsi="Sylfaen"/>
          <w:color w:val="000000"/>
          <w:lang w:val="en-US"/>
        </w:rPr>
        <w:t xml:space="preserve">որակավորման </w:t>
      </w:r>
      <w:r w:rsidR="004254B9">
        <w:rPr>
          <w:rFonts w:ascii="Sylfaen" w:hAnsi="Sylfaen"/>
          <w:color w:val="000000"/>
          <w:lang w:val="en-US"/>
        </w:rPr>
        <w:t>պահանջներին</w:t>
      </w:r>
    </w:p>
    <w:p w:rsidR="002C753D" w:rsidRPr="006A43F0" w:rsidRDefault="009E76EA" w:rsidP="009E76E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</w:t>
      </w:r>
      <w:r w:rsidR="002C753D" w:rsidRPr="006A43F0">
        <w:rPr>
          <w:rFonts w:ascii="Sylfaen" w:hAnsi="Sylfaen"/>
          <w:b/>
          <w:sz w:val="28"/>
          <w:szCs w:val="28"/>
          <w:lang w:val="hy-AM"/>
        </w:rPr>
        <w:t xml:space="preserve">. </w:t>
      </w:r>
      <w:bookmarkEnd w:id="15"/>
      <w:r w:rsidR="00192928"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C753D" w:rsidRPr="006A43F0" w:rsidRDefault="00192928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2C753D" w:rsidRPr="006A43F0" w:rsidRDefault="00192928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2C753D" w:rsidRPr="006A43F0" w:rsidRDefault="00192928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</w:t>
      </w:r>
      <w:r w:rsidR="002C753D" w:rsidRPr="006A43F0">
        <w:rPr>
          <w:rFonts w:ascii="Sylfaen" w:hAnsi="Sylfaen"/>
          <w:lang w:val="hy-AM"/>
        </w:rPr>
        <w:t xml:space="preserve"> </w:t>
      </w:r>
    </w:p>
    <w:p w:rsidR="001C786B" w:rsidRPr="006A43F0" w:rsidRDefault="001C786B" w:rsidP="004254B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9957A8" w:rsidRPr="006A43F0" w:rsidRDefault="009957A8" w:rsidP="004254B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A125CF" w:rsidRPr="006A43F0" w:rsidRDefault="00A125CF" w:rsidP="004254B9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</w:t>
      </w:r>
      <w:r w:rsidR="004254B9">
        <w:rPr>
          <w:rFonts w:ascii="Sylfaen" w:hAnsi="Sylfaen" w:cs="Sylfaen"/>
          <w:i/>
          <w:lang w:val="en-US"/>
        </w:rPr>
        <w:t>առաջարկների հարցման</w:t>
      </w:r>
      <w:r w:rsidR="004254B9" w:rsidRPr="006A43F0">
        <w:rPr>
          <w:rFonts w:ascii="Sylfaen" w:hAnsi="Sylfaen" w:cs="Sylfaen"/>
          <w:i/>
          <w:lang w:val="hy-AM"/>
        </w:rPr>
        <w:t xml:space="preserve"> </w:t>
      </w:r>
      <w:r w:rsidRPr="006A43F0">
        <w:rPr>
          <w:rFonts w:ascii="Sylfaen" w:hAnsi="Sylfaen" w:cs="Sylfaen"/>
          <w:i/>
          <w:lang w:val="hy-AM"/>
        </w:rPr>
        <w:t>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</w:t>
      </w:r>
      <w:r w:rsidR="004254B9">
        <w:rPr>
          <w:rFonts w:ascii="Sylfaen" w:hAnsi="Sylfaen" w:cs="Sylfaen"/>
          <w:i/>
          <w:lang w:val="en-US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125CF" w:rsidRPr="006A43F0" w:rsidRDefault="00A125CF" w:rsidP="00A125C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</w:t>
      </w:r>
      <w:r w:rsidRPr="006A43F0">
        <w:rPr>
          <w:rFonts w:ascii="Sylfaen" w:hAnsi="Sylfaen" w:cs="Sylfaen"/>
          <w:i/>
          <w:lang w:val="hy-AM"/>
        </w:rPr>
        <w:lastRenderedPageBreak/>
        <w:t xml:space="preserve">և   այլն): </w:t>
      </w:r>
    </w:p>
    <w:p w:rsidR="00C3444B" w:rsidRPr="006A43F0" w:rsidRDefault="00C3444B" w:rsidP="004254B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C3444B" w:rsidRPr="006A43F0" w:rsidRDefault="00C3444B" w:rsidP="004254B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6A43F0" w:rsidRDefault="00AD4E1C" w:rsidP="004254B9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6" w:name="_Toc380065815"/>
      <w:bookmarkStart w:id="17" w:name="_Toc380065803"/>
      <w:r w:rsidRPr="006A43F0">
        <w:rPr>
          <w:rFonts w:ascii="Sylfaen" w:hAnsi="Sylfaen"/>
          <w:b/>
          <w:sz w:val="28"/>
          <w:szCs w:val="28"/>
          <w:lang w:val="hy-AM"/>
        </w:rPr>
        <w:t xml:space="preserve">5. </w:t>
      </w:r>
      <w:r w:rsidR="005A0F69" w:rsidRPr="006A43F0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6"/>
    <w:p w:rsidR="00506AD4" w:rsidRPr="006A43F0" w:rsidRDefault="00506AD4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</w:t>
      </w:r>
      <w:r w:rsidR="004254B9">
        <w:rPr>
          <w:rFonts w:ascii="Sylfaen" w:hAnsi="Sylfaen"/>
          <w:lang w:val="hy-AM"/>
        </w:rPr>
        <w:t>ը (բոլոր փաստաթղթերը) հայերեն և</w:t>
      </w:r>
      <w:r w:rsidR="004254B9">
        <w:rPr>
          <w:rFonts w:ascii="Sylfaen" w:hAnsi="Sylfaen"/>
          <w:lang w:val="en-US"/>
        </w:rPr>
        <w:t xml:space="preserve">/կամ </w:t>
      </w:r>
      <w:r w:rsidRPr="006A43F0">
        <w:rPr>
          <w:rFonts w:ascii="Sylfaen" w:hAnsi="Sylfaen"/>
          <w:lang w:val="hy-AM"/>
        </w:rPr>
        <w:t xml:space="preserve">ռուսերեն լեզուներով: </w:t>
      </w:r>
    </w:p>
    <w:p w:rsidR="00506AD4" w:rsidRPr="006A43F0" w:rsidRDefault="00506AD4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4254B9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506AD4" w:rsidRPr="006A43F0" w:rsidRDefault="00506AD4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bookmarkEnd w:id="17"/>
    <w:p w:rsidR="004674CD" w:rsidRPr="006A43F0" w:rsidRDefault="00BA68AF" w:rsidP="004674CD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="004674CD" w:rsidRPr="006A43F0">
        <w:rPr>
          <w:rFonts w:ascii="Sylfaen" w:hAnsi="Sylfaen"/>
          <w:b/>
          <w:sz w:val="28"/>
          <w:szCs w:val="28"/>
          <w:lang w:val="hy-AM"/>
        </w:rPr>
        <w:t>Հավելվածներ</w:t>
      </w:r>
      <w:r w:rsidR="004674CD" w:rsidRPr="006A43F0">
        <w:rPr>
          <w:rFonts w:ascii="Sylfaen" w:hAnsi="Sylfaen"/>
          <w:lang w:val="hy-AM"/>
        </w:rPr>
        <w:t xml:space="preserve"> </w:t>
      </w:r>
    </w:p>
    <w:p w:rsidR="00A10CF8" w:rsidRPr="00DE0F7F" w:rsidRDefault="004674CD" w:rsidP="00A10CF8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1</w:t>
      </w:r>
      <w:r w:rsidR="00B64898" w:rsidRPr="006A43F0">
        <w:rPr>
          <w:rFonts w:ascii="Sylfaen" w:hAnsi="Sylfaen"/>
          <w:lang w:val="hy-AM"/>
        </w:rPr>
        <w:t>.</w:t>
      </w:r>
      <w:r w:rsidRPr="006A43F0">
        <w:rPr>
          <w:rFonts w:ascii="Sylfaen" w:hAnsi="Sylfaen"/>
          <w:lang w:val="hy-AM"/>
        </w:rPr>
        <w:t xml:space="preserve"> </w:t>
      </w:r>
      <w:r w:rsidR="00A10CF8">
        <w:rPr>
          <w:rFonts w:ascii="Sylfaen" w:hAnsi="Sylfaen"/>
          <w:lang w:val="en-US"/>
        </w:rPr>
        <w:t>Տեխնիկական առաջադրանք</w:t>
      </w:r>
    </w:p>
    <w:p w:rsidR="00DE0F7F" w:rsidRPr="00A10CF8" w:rsidRDefault="00682466" w:rsidP="00DE0F7F">
      <w:pPr>
        <w:pStyle w:val="BodyTextIndent3"/>
        <w:jc w:val="center"/>
        <w:rPr>
          <w:rFonts w:ascii="Sylfaen" w:hAnsi="Sylfaen"/>
          <w:lang w:val="hy-AM"/>
        </w:rPr>
      </w:pPr>
      <w:r w:rsidRPr="006C60E3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3" o:title=""/>
          </v:shape>
          <o:OLEObject Type="Embed" ProgID="Word.Document.12" ShapeID="_x0000_i1025" DrawAspect="Icon" ObjectID="_1506319691" r:id="rId14"/>
        </w:object>
      </w:r>
    </w:p>
    <w:p w:rsidR="00A10CF8" w:rsidRPr="00A10CF8" w:rsidRDefault="00A10CF8" w:rsidP="00A10CF8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. Կոմերցիոն առաջարկ (ձևանմուշ)</w:t>
      </w:r>
    </w:p>
    <w:p w:rsidR="00A10CF8" w:rsidRPr="00A10CF8" w:rsidRDefault="00A10CF8" w:rsidP="00234FCE">
      <w:pPr>
        <w:pStyle w:val="BodyTextIndent3"/>
        <w:ind w:left="720"/>
        <w:jc w:val="center"/>
        <w:rPr>
          <w:rFonts w:ascii="Sylfaen" w:hAnsi="Sylfaen"/>
          <w:lang w:val="hy-AM"/>
        </w:rPr>
      </w:pPr>
    </w:p>
    <w:p w:rsidR="00A10CF8" w:rsidRPr="00A10CF8" w:rsidRDefault="00682466" w:rsidP="00723638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F92797">
        <w:rPr>
          <w:rFonts w:ascii="Sylfaen" w:hAnsi="Sylfaen"/>
          <w:lang w:val="hy-AM"/>
        </w:rPr>
        <w:object w:dxaOrig="1550" w:dyaOrig="991">
          <v:shape id="_x0000_i1026" type="#_x0000_t75" style="width:77.25pt;height:49.5pt" o:ole="">
            <v:imagedata r:id="rId15" o:title=""/>
          </v:shape>
          <o:OLEObject Type="Embed" ProgID="Excel.Sheet.8" ShapeID="_x0000_i1026" DrawAspect="Icon" ObjectID="_1506319692" r:id="rId16"/>
        </w:object>
      </w:r>
    </w:p>
    <w:p w:rsidR="00A10CF8" w:rsidRPr="00A10CF8" w:rsidRDefault="00A10CF8" w:rsidP="00A10CF8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 xml:space="preserve">3. Պայմանագիր </w:t>
      </w:r>
      <w:r w:rsidRPr="006A43F0">
        <w:rPr>
          <w:rFonts w:ascii="Sylfaen" w:hAnsi="Sylfaen"/>
          <w:lang w:val="hy-AM"/>
        </w:rPr>
        <w:t>(ձևանմուշ)</w:t>
      </w:r>
    </w:p>
    <w:p w:rsidR="00A10CF8" w:rsidRPr="00A10CF8" w:rsidRDefault="000030B0" w:rsidP="00234FCE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F02239">
        <w:rPr>
          <w:rFonts w:ascii="Sylfaen" w:hAnsi="Sylfaen"/>
          <w:lang w:val="hy-AM"/>
        </w:rPr>
        <w:object w:dxaOrig="1550" w:dyaOrig="991">
          <v:shape id="_x0000_i1027" type="#_x0000_t75" style="width:77.25pt;height:49.5pt" o:ole="">
            <v:imagedata r:id="rId17" o:title=""/>
          </v:shape>
          <o:OLEObject Type="Embed" ProgID="Word.Document.8" ShapeID="_x0000_i1027" DrawAspect="Icon" ObjectID="_1506319693" r:id="rId18">
            <o:FieldCodes>\s</o:FieldCodes>
          </o:OLEObject>
        </w:object>
      </w:r>
    </w:p>
    <w:p w:rsidR="004674CD" w:rsidRPr="00A10CF8" w:rsidRDefault="00A10CF8" w:rsidP="00A10CF8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 xml:space="preserve">4. </w:t>
      </w:r>
      <w:r w:rsidR="004674CD" w:rsidRPr="00A10CF8">
        <w:rPr>
          <w:rFonts w:ascii="Sylfaen" w:hAnsi="Sylfaen"/>
          <w:lang w:val="hy-AM"/>
        </w:rPr>
        <w:t>Որակավորման պահանջներին համապատասխանության մասին հայտարարագիր</w:t>
      </w:r>
      <w:r w:rsidR="00641287" w:rsidRPr="00A10CF8">
        <w:rPr>
          <w:rFonts w:ascii="Sylfaen" w:hAnsi="Sylfaen"/>
          <w:lang w:val="hy-AM"/>
        </w:rPr>
        <w:t>:</w:t>
      </w:r>
      <w:r w:rsidR="004674CD" w:rsidRPr="00A10CF8">
        <w:rPr>
          <w:rFonts w:ascii="Sylfaen" w:hAnsi="Sylfaen"/>
          <w:lang w:val="hy-AM"/>
        </w:rPr>
        <w:t xml:space="preserve"> </w:t>
      </w:r>
    </w:p>
    <w:p w:rsidR="001B007B" w:rsidRPr="006A43F0" w:rsidRDefault="00336024" w:rsidP="007F66FE">
      <w:pPr>
        <w:tabs>
          <w:tab w:val="center" w:pos="4606"/>
        </w:tabs>
        <w:spacing w:before="400" w:after="200"/>
        <w:jc w:val="center"/>
        <w:rPr>
          <w:rFonts w:ascii="Sylfaen" w:hAnsi="Sylfaen"/>
          <w:lang w:val="hy-AM"/>
        </w:rPr>
      </w:pPr>
      <w:r w:rsidRPr="00F92797">
        <w:rPr>
          <w:rFonts w:ascii="Sylfaen" w:hAnsi="Sylfaen"/>
          <w:lang w:val="hy-AM"/>
        </w:rPr>
        <w:object w:dxaOrig="1550" w:dyaOrig="991">
          <v:shape id="_x0000_i1028" type="#_x0000_t75" style="width:77.25pt;height:49.5pt" o:ole="">
            <v:imagedata r:id="rId19" o:title=""/>
          </v:shape>
          <o:OLEObject Type="Embed" ProgID="Word.Document.12" ShapeID="_x0000_i1028" DrawAspect="Icon" ObjectID="_1506319694" r:id="rId20"/>
        </w:object>
      </w:r>
    </w:p>
    <w:p w:rsidR="00C33746" w:rsidRPr="006A43F0" w:rsidRDefault="00641287" w:rsidP="007F66FE">
      <w:pPr>
        <w:pStyle w:val="BodyTextIndent3"/>
        <w:numPr>
          <w:ilvl w:val="0"/>
          <w:numId w:val="45"/>
        </w:numPr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Հավելված </w:t>
      </w:r>
      <w:r w:rsidR="00A10CF8">
        <w:rPr>
          <w:rFonts w:ascii="Sylfaen" w:hAnsi="Sylfaen"/>
          <w:lang w:val="en-US"/>
        </w:rPr>
        <w:t>5</w:t>
      </w:r>
      <w:r w:rsidR="001B007B" w:rsidRPr="006A43F0">
        <w:rPr>
          <w:rFonts w:ascii="Sylfaen" w:hAnsi="Sylfaen"/>
          <w:lang w:val="hy-AM"/>
        </w:rPr>
        <w:t xml:space="preserve">. </w:t>
      </w:r>
      <w:r w:rsidR="00A10CF8" w:rsidRPr="006A43F0">
        <w:rPr>
          <w:rFonts w:ascii="Sylfaen" w:hAnsi="Sylfaen"/>
          <w:lang w:val="hy-AM"/>
        </w:rPr>
        <w:t>Մատակարարի հարցաթերթիկ</w:t>
      </w:r>
      <w:r w:rsidR="00A10CF8" w:rsidRPr="006A43F0">
        <w:rPr>
          <w:rFonts w:ascii="Sylfaen" w:hAnsi="Sylfaen"/>
          <w:color w:val="000000" w:themeColor="text1"/>
          <w:lang w:val="hy-AM"/>
        </w:rPr>
        <w:t xml:space="preserve"> (ձևանմուշ):</w:t>
      </w:r>
    </w:p>
    <w:p w:rsidR="00057815" w:rsidRPr="00A10CF8" w:rsidRDefault="00057815" w:rsidP="00A10CF8">
      <w:pPr>
        <w:jc w:val="both"/>
        <w:rPr>
          <w:rFonts w:ascii="Sylfaen" w:hAnsi="Sylfaen"/>
          <w:snapToGrid w:val="0"/>
          <w:lang w:val="en-US"/>
        </w:rPr>
      </w:pPr>
    </w:p>
    <w:p w:rsidR="00FD369A" w:rsidRDefault="00DE0F7F" w:rsidP="00371A99">
      <w:pPr>
        <w:jc w:val="center"/>
        <w:rPr>
          <w:rFonts w:ascii="Sylfaen" w:hAnsi="Sylfaen"/>
          <w:lang w:val="en-US"/>
        </w:rPr>
      </w:pPr>
      <w:r w:rsidRPr="0075575C">
        <w:rPr>
          <w:rFonts w:ascii="Sylfaen" w:hAnsi="Sylfaen"/>
          <w:lang w:val="en-US"/>
        </w:rPr>
        <w:object w:dxaOrig="1550" w:dyaOrig="991">
          <v:shape id="_x0000_i1029" type="#_x0000_t75" style="width:77.25pt;height:49.5pt" o:ole="">
            <v:imagedata r:id="rId21" o:title=""/>
          </v:shape>
          <o:OLEObject Type="Embed" ProgID="Word.Document.12" ShapeID="_x0000_i1029" DrawAspect="Icon" ObjectID="_1506319695" r:id="rId22"/>
        </w:object>
      </w:r>
    </w:p>
    <w:p w:rsidR="00371A99" w:rsidRPr="003F276E" w:rsidRDefault="00371A99" w:rsidP="00DE0F7F">
      <w:pPr>
        <w:pStyle w:val="BodyTextIndent3"/>
        <w:numPr>
          <w:ilvl w:val="0"/>
          <w:numId w:val="37"/>
        </w:numPr>
        <w:tabs>
          <w:tab w:val="clear" w:pos="360"/>
          <w:tab w:val="num" w:pos="180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="00234FCE">
        <w:rPr>
          <w:rFonts w:ascii="Sylfaen" w:hAnsi="Sylfaen"/>
          <w:lang w:val="en-US"/>
        </w:rPr>
        <w:t>6</w:t>
      </w:r>
      <w:r>
        <w:rPr>
          <w:rFonts w:ascii="Sylfaen" w:hAnsi="Sylfaen"/>
          <w:lang w:val="hy-AM"/>
        </w:rPr>
        <w:t xml:space="preserve">. </w:t>
      </w:r>
      <w:r w:rsidRPr="00371A99">
        <w:rPr>
          <w:rFonts w:ascii="Sylfaen" w:hAnsi="Sylfaen"/>
          <w:lang w:val="hy-AM"/>
        </w:rPr>
        <w:t>Էլեկտրոնային առաջարկերի ներկայացման հրահանգ</w:t>
      </w:r>
    </w:p>
    <w:p w:rsidR="00DE0F7F" w:rsidRPr="00DE0F7F" w:rsidRDefault="00DE0F7F" w:rsidP="00DE0F7F">
      <w:pPr>
        <w:pStyle w:val="ListParagraph"/>
        <w:rPr>
          <w:rFonts w:ascii="Sylfaen" w:hAnsi="Sylfaen"/>
          <w:lang w:val="en-US"/>
        </w:rPr>
      </w:pPr>
    </w:p>
    <w:p w:rsidR="00371A99" w:rsidRDefault="0046508F" w:rsidP="00DE0F7F">
      <w:pPr>
        <w:pStyle w:val="ListParagraph"/>
        <w:jc w:val="center"/>
        <w:rPr>
          <w:rFonts w:ascii="Sylfaen" w:hAnsi="Sylfaen"/>
          <w:lang w:val="en-US"/>
        </w:rPr>
      </w:pPr>
      <w:r w:rsidRPr="0075575C">
        <w:rPr>
          <w:lang w:val="en-US"/>
        </w:rPr>
        <w:object w:dxaOrig="1550" w:dyaOrig="991">
          <v:shape id="_x0000_i1031" type="#_x0000_t75" style="width:77.25pt;height:49.5pt" o:ole="">
            <v:imagedata r:id="rId23" o:title=""/>
          </v:shape>
          <o:OLEObject Type="Embed" ProgID="Word.Document.12" ShapeID="_x0000_i1031" DrawAspect="Icon" ObjectID="_1506319696" r:id="rId24"/>
        </w:object>
      </w:r>
    </w:p>
    <w:p w:rsidR="00DE0F7F" w:rsidRPr="00DE0F7F" w:rsidRDefault="00DE0F7F" w:rsidP="00DE0F7F">
      <w:pPr>
        <w:pStyle w:val="ListParagraph"/>
        <w:numPr>
          <w:ilvl w:val="0"/>
          <w:numId w:val="45"/>
        </w:numPr>
        <w:tabs>
          <w:tab w:val="left" w:pos="360"/>
        </w:tabs>
        <w:ind w:left="360"/>
        <w:rPr>
          <w:rFonts w:ascii="Sylfaen" w:hAnsi="Sylfaen"/>
          <w:lang w:val="en-US"/>
        </w:rPr>
      </w:pPr>
      <w:r w:rsidRPr="00DE0F7F">
        <w:rPr>
          <w:rFonts w:ascii="Sylfaen" w:hAnsi="Sylfaen" w:cs="Sylfaen"/>
          <w:lang w:val="hy-AM"/>
        </w:rPr>
        <w:t>Հավելված</w:t>
      </w:r>
      <w:r w:rsidRPr="00DE0F7F">
        <w:rPr>
          <w:rFonts w:ascii="Sylfaen" w:hAnsi="Sylfaen"/>
          <w:lang w:val="hy-AM"/>
        </w:rPr>
        <w:t xml:space="preserve"> </w:t>
      </w:r>
      <w:r w:rsidR="00234FCE">
        <w:rPr>
          <w:rFonts w:ascii="Sylfaen" w:hAnsi="Sylfaen"/>
          <w:lang w:val="en-US"/>
        </w:rPr>
        <w:t>7</w:t>
      </w:r>
      <w:r w:rsidRPr="00DE0F7F"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</w:p>
    <w:p w:rsidR="00DE0F7F" w:rsidRPr="00DE0F7F" w:rsidRDefault="00DE0F7F" w:rsidP="00DE0F7F">
      <w:pPr>
        <w:tabs>
          <w:tab w:val="left" w:pos="360"/>
        </w:tabs>
        <w:jc w:val="center"/>
        <w:rPr>
          <w:rFonts w:ascii="Sylfaen" w:hAnsi="Sylfaen"/>
          <w:lang w:val="en-US"/>
        </w:rPr>
      </w:pPr>
      <w:r w:rsidRPr="0075575C">
        <w:rPr>
          <w:rFonts w:ascii="Sylfaen" w:hAnsi="Sylfaen"/>
          <w:lang w:val="en-US"/>
        </w:rPr>
        <w:object w:dxaOrig="1550" w:dyaOrig="991">
          <v:shape id="_x0000_i1030" type="#_x0000_t75" style="width:77.25pt;height:49.5pt" o:ole="">
            <v:imagedata r:id="rId25" o:title=""/>
          </v:shape>
          <o:OLEObject Type="Embed" ProgID="Word.Document.12" ShapeID="_x0000_i1030" DrawAspect="Icon" ObjectID="_1506319697" r:id="rId26"/>
        </w:object>
      </w:r>
    </w:p>
    <w:sectPr w:rsidR="00DE0F7F" w:rsidRPr="00DE0F7F" w:rsidSect="00D87DFC">
      <w:headerReference w:type="default" r:id="rId27"/>
      <w:footerReference w:type="default" r:id="rId28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257D" w:rsidRDefault="0084257D">
      <w:r>
        <w:separator/>
      </w:r>
    </w:p>
  </w:endnote>
  <w:endnote w:type="continuationSeparator" w:id="0">
    <w:p w:rsidR="0084257D" w:rsidRDefault="008425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6C60E3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6C60E3">
      <w:rPr>
        <w:rFonts w:ascii="Arial" w:hAnsi="Arial"/>
        <w:sz w:val="16"/>
        <w:lang w:val="en-US"/>
      </w:rPr>
      <w:fldChar w:fldCharType="separate"/>
    </w:r>
    <w:r w:rsidR="0046508F">
      <w:rPr>
        <w:rFonts w:ascii="Arial" w:hAnsi="Arial"/>
        <w:noProof/>
        <w:sz w:val="16"/>
        <w:lang w:val="en-US"/>
      </w:rPr>
      <w:t>11</w:t>
    </w:r>
    <w:r w:rsidR="006C60E3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397D" w:rsidRDefault="008D397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257D" w:rsidRDefault="0084257D">
      <w:r>
        <w:separator/>
      </w:r>
    </w:p>
  </w:footnote>
  <w:footnote w:type="continuationSeparator" w:id="0">
    <w:p w:rsidR="0084257D" w:rsidRDefault="008425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Layout w:type="fixed"/>
      <w:tblLook w:val="00A0"/>
    </w:tblPr>
    <w:tblGrid>
      <w:gridCol w:w="1418"/>
      <w:gridCol w:w="6682"/>
      <w:gridCol w:w="2106"/>
    </w:tblGrid>
    <w:tr w:rsidR="008D397D" w:rsidTr="00AA060E">
      <w:trPr>
        <w:trHeight w:val="1550"/>
      </w:trPr>
      <w:tc>
        <w:tcPr>
          <w:tcW w:w="1418" w:type="dxa"/>
        </w:tcPr>
        <w:p w:rsidR="008D397D" w:rsidRDefault="008D397D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181610</wp:posOffset>
                </wp:positionV>
                <wp:extent cx="857250" cy="609600"/>
                <wp:effectExtent l="19050" t="0" r="0" b="0"/>
                <wp:wrapNone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7250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682" w:type="dxa"/>
          <w:vAlign w:val="center"/>
        </w:tcPr>
        <w:p w:rsidR="008D397D" w:rsidRPr="00A10CF8" w:rsidRDefault="000E7D82" w:rsidP="000E7D82">
          <w:pPr>
            <w:pStyle w:val="Header"/>
            <w:jc w:val="center"/>
            <w:rPr>
              <w:rFonts w:asciiTheme="minorHAnsi" w:hAnsiTheme="minorHAnsi"/>
              <w:i/>
              <w:sz w:val="28"/>
              <w:szCs w:val="28"/>
              <w:lang w:val="en-US"/>
            </w:rPr>
          </w:pPr>
          <w:r w:rsidRPr="00A10CF8">
            <w:rPr>
              <w:rFonts w:ascii="Sylfaen" w:hAnsi="Sylfaen"/>
              <w:sz w:val="28"/>
              <w:szCs w:val="28"/>
              <w:lang w:val="hy-AM"/>
            </w:rPr>
            <w:t>«ԱՐՄԵՆՏԵԼ» ՓԲԸ ԱԶԱՏՈՒԹՅԱՆ 24/1 ՀԱՍՑԵՈՒՄ ԳՏՆՎՈՂ ՇԵՆՔԻ ՕԴՈՐԱԿՄԱՆ և ՕԴԱՓՈԽՄԱՆ ՀԱՄԱԿԱՐԳԻ ՄԱՏԱԿԱՐԱՐԻ ԸՆՏՐՈՒԹՅԱՆ ՊԱՐԶԵՑՎԱԾ ԱՌԱՋԱՐԿՆԵՐԻ ՀԱՐՑ</w:t>
          </w:r>
          <w:r w:rsidRPr="00A10CF8">
            <w:rPr>
              <w:rFonts w:ascii="Sylfaen" w:hAnsi="Sylfaen"/>
              <w:sz w:val="28"/>
              <w:szCs w:val="28"/>
              <w:lang w:val="en-US"/>
            </w:rPr>
            <w:t>ՈՒՄ</w:t>
          </w:r>
        </w:p>
      </w:tc>
      <w:tc>
        <w:tcPr>
          <w:tcW w:w="2106" w:type="dxa"/>
          <w:vAlign w:val="center"/>
        </w:tcPr>
        <w:p w:rsidR="008D397D" w:rsidRPr="00BE48A7" w:rsidRDefault="00AA060E" w:rsidP="00870995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ՊԱՐԶԵՑՎԱԾ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ԱՌԱՋԱՐԿՆԵՐԻ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8D397D" w:rsidRPr="00755E7E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070F3"/>
    <w:multiLevelType w:val="hybridMultilevel"/>
    <w:tmpl w:val="B55C32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4D9294D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9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0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1">
    <w:nsid w:val="1AFB4BF1"/>
    <w:multiLevelType w:val="hybridMultilevel"/>
    <w:tmpl w:val="166CAA36"/>
    <w:lvl w:ilvl="0" w:tplc="75444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3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C253376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2F8A014F"/>
    <w:multiLevelType w:val="hybridMultilevel"/>
    <w:tmpl w:val="A7DE6A6A"/>
    <w:lvl w:ilvl="0" w:tplc="32683E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2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948"/>
        </w:tabs>
        <w:ind w:left="9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68"/>
        </w:tabs>
        <w:ind w:left="16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88"/>
        </w:tabs>
        <w:ind w:left="23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08"/>
        </w:tabs>
        <w:ind w:left="31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28"/>
        </w:tabs>
        <w:ind w:left="38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48"/>
        </w:tabs>
        <w:ind w:left="45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68"/>
        </w:tabs>
        <w:ind w:left="52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88"/>
        </w:tabs>
        <w:ind w:left="5988" w:hanging="180"/>
      </w:pPr>
    </w:lvl>
  </w:abstractNum>
  <w:abstractNum w:abstractNumId="23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4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5">
    <w:nsid w:val="3AF63769"/>
    <w:multiLevelType w:val="hybridMultilevel"/>
    <w:tmpl w:val="D6B45470"/>
    <w:lvl w:ilvl="0" w:tplc="04190001">
      <w:start w:val="1"/>
      <w:numFmt w:val="bullet"/>
      <w:lvlText w:val=""/>
      <w:lvlJc w:val="left"/>
      <w:pPr>
        <w:ind w:left="22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26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92710CB"/>
    <w:multiLevelType w:val="hybridMultilevel"/>
    <w:tmpl w:val="DE8C66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5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8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6DE37D4D"/>
    <w:multiLevelType w:val="hybridMultilevel"/>
    <w:tmpl w:val="BF2E02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3AB2825"/>
    <w:multiLevelType w:val="hybridMultilevel"/>
    <w:tmpl w:val="7FA662D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>
    <w:nsid w:val="77746DA5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6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7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3"/>
  </w:num>
  <w:num w:numId="3">
    <w:abstractNumId w:val="20"/>
  </w:num>
  <w:num w:numId="4">
    <w:abstractNumId w:val="9"/>
  </w:num>
  <w:num w:numId="5">
    <w:abstractNumId w:val="13"/>
  </w:num>
  <w:num w:numId="6">
    <w:abstractNumId w:val="39"/>
  </w:num>
  <w:num w:numId="7">
    <w:abstractNumId w:val="1"/>
  </w:num>
  <w:num w:numId="8">
    <w:abstractNumId w:val="47"/>
  </w:num>
  <w:num w:numId="9">
    <w:abstractNumId w:val="34"/>
  </w:num>
  <w:num w:numId="10">
    <w:abstractNumId w:val="38"/>
  </w:num>
  <w:num w:numId="11">
    <w:abstractNumId w:val="44"/>
  </w:num>
  <w:num w:numId="12">
    <w:abstractNumId w:val="4"/>
  </w:num>
  <w:num w:numId="13">
    <w:abstractNumId w:val="21"/>
  </w:num>
  <w:num w:numId="14">
    <w:abstractNumId w:val="10"/>
  </w:num>
  <w:num w:numId="15">
    <w:abstractNumId w:val="46"/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</w:num>
  <w:num w:numId="18">
    <w:abstractNumId w:val="33"/>
  </w:num>
  <w:num w:numId="19">
    <w:abstractNumId w:val="37"/>
  </w:num>
  <w:num w:numId="20">
    <w:abstractNumId w:val="27"/>
  </w:num>
  <w:num w:numId="21">
    <w:abstractNumId w:val="24"/>
  </w:num>
  <w:num w:numId="22">
    <w:abstractNumId w:val="14"/>
  </w:num>
  <w:num w:numId="23">
    <w:abstractNumId w:val="31"/>
  </w:num>
  <w:num w:numId="24">
    <w:abstractNumId w:val="41"/>
  </w:num>
  <w:num w:numId="25">
    <w:abstractNumId w:val="3"/>
  </w:num>
  <w:num w:numId="26">
    <w:abstractNumId w:val="40"/>
  </w:num>
  <w:num w:numId="27">
    <w:abstractNumId w:val="11"/>
  </w:num>
  <w:num w:numId="28">
    <w:abstractNumId w:val="29"/>
  </w:num>
  <w:num w:numId="29">
    <w:abstractNumId w:val="5"/>
  </w:num>
  <w:num w:numId="30">
    <w:abstractNumId w:val="36"/>
  </w:num>
  <w:num w:numId="31">
    <w:abstractNumId w:val="28"/>
  </w:num>
  <w:num w:numId="32">
    <w:abstractNumId w:val="16"/>
  </w:num>
  <w:num w:numId="33">
    <w:abstractNumId w:val="26"/>
  </w:num>
  <w:num w:numId="34">
    <w:abstractNumId w:val="12"/>
  </w:num>
  <w:num w:numId="35">
    <w:abstractNumId w:val="32"/>
  </w:num>
  <w:num w:numId="36">
    <w:abstractNumId w:val="35"/>
  </w:num>
  <w:num w:numId="37">
    <w:abstractNumId w:val="22"/>
  </w:num>
  <w:num w:numId="38">
    <w:abstractNumId w:val="7"/>
  </w:num>
  <w:num w:numId="39">
    <w:abstractNumId w:val="6"/>
  </w:num>
  <w:num w:numId="40">
    <w:abstractNumId w:val="17"/>
  </w:num>
  <w:num w:numId="41">
    <w:abstractNumId w:val="25"/>
  </w:num>
  <w:num w:numId="42">
    <w:abstractNumId w:val="30"/>
  </w:num>
  <w:num w:numId="43">
    <w:abstractNumId w:val="2"/>
  </w:num>
  <w:num w:numId="44">
    <w:abstractNumId w:val="19"/>
  </w:num>
  <w:num w:numId="45">
    <w:abstractNumId w:val="42"/>
  </w:num>
  <w:num w:numId="46">
    <w:abstractNumId w:val="0"/>
  </w:num>
  <w:num w:numId="47">
    <w:abstractNumId w:val="45"/>
  </w:num>
  <w:num w:numId="48">
    <w:abstractNumId w:val="43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6349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30B0"/>
    <w:rsid w:val="00004057"/>
    <w:rsid w:val="00004059"/>
    <w:rsid w:val="00004F65"/>
    <w:rsid w:val="0000794A"/>
    <w:rsid w:val="00007A63"/>
    <w:rsid w:val="00011FEA"/>
    <w:rsid w:val="0001260A"/>
    <w:rsid w:val="00012785"/>
    <w:rsid w:val="000145D0"/>
    <w:rsid w:val="00014F3B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57815"/>
    <w:rsid w:val="00061A5B"/>
    <w:rsid w:val="0006651E"/>
    <w:rsid w:val="00071C24"/>
    <w:rsid w:val="000738C0"/>
    <w:rsid w:val="000775F8"/>
    <w:rsid w:val="000802B0"/>
    <w:rsid w:val="00080665"/>
    <w:rsid w:val="000815BF"/>
    <w:rsid w:val="000818E5"/>
    <w:rsid w:val="00083D70"/>
    <w:rsid w:val="000841C3"/>
    <w:rsid w:val="000864CF"/>
    <w:rsid w:val="000865ED"/>
    <w:rsid w:val="00086728"/>
    <w:rsid w:val="00093339"/>
    <w:rsid w:val="00093FFA"/>
    <w:rsid w:val="000A0698"/>
    <w:rsid w:val="000A2511"/>
    <w:rsid w:val="000A2F5C"/>
    <w:rsid w:val="000A3DD9"/>
    <w:rsid w:val="000A4590"/>
    <w:rsid w:val="000B19F2"/>
    <w:rsid w:val="000B4E80"/>
    <w:rsid w:val="000B6699"/>
    <w:rsid w:val="000B757E"/>
    <w:rsid w:val="000C0855"/>
    <w:rsid w:val="000C0C5B"/>
    <w:rsid w:val="000C1202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1D0A"/>
    <w:rsid w:val="000D53BD"/>
    <w:rsid w:val="000E1279"/>
    <w:rsid w:val="000E4680"/>
    <w:rsid w:val="000E4CE3"/>
    <w:rsid w:val="000E7D82"/>
    <w:rsid w:val="000F011C"/>
    <w:rsid w:val="000F11DB"/>
    <w:rsid w:val="000F1E47"/>
    <w:rsid w:val="000F3DC8"/>
    <w:rsid w:val="000F42B5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3C59"/>
    <w:rsid w:val="00135D19"/>
    <w:rsid w:val="00135D78"/>
    <w:rsid w:val="001360C9"/>
    <w:rsid w:val="00136B6D"/>
    <w:rsid w:val="0013762F"/>
    <w:rsid w:val="0014288E"/>
    <w:rsid w:val="00142B9F"/>
    <w:rsid w:val="00144040"/>
    <w:rsid w:val="001469EF"/>
    <w:rsid w:val="0015158A"/>
    <w:rsid w:val="00153074"/>
    <w:rsid w:val="00153551"/>
    <w:rsid w:val="00153BE3"/>
    <w:rsid w:val="00156A35"/>
    <w:rsid w:val="00157345"/>
    <w:rsid w:val="001713FD"/>
    <w:rsid w:val="00171C5A"/>
    <w:rsid w:val="00172426"/>
    <w:rsid w:val="00173B18"/>
    <w:rsid w:val="00174E59"/>
    <w:rsid w:val="00181C4E"/>
    <w:rsid w:val="00182718"/>
    <w:rsid w:val="00185855"/>
    <w:rsid w:val="0019100A"/>
    <w:rsid w:val="00191E18"/>
    <w:rsid w:val="00192928"/>
    <w:rsid w:val="00193AF0"/>
    <w:rsid w:val="001943F0"/>
    <w:rsid w:val="00194786"/>
    <w:rsid w:val="00194D05"/>
    <w:rsid w:val="001A0DAD"/>
    <w:rsid w:val="001A2493"/>
    <w:rsid w:val="001A29E2"/>
    <w:rsid w:val="001A5DA9"/>
    <w:rsid w:val="001A636D"/>
    <w:rsid w:val="001B007B"/>
    <w:rsid w:val="001B0C05"/>
    <w:rsid w:val="001B3687"/>
    <w:rsid w:val="001B5F9C"/>
    <w:rsid w:val="001B6D29"/>
    <w:rsid w:val="001C1F99"/>
    <w:rsid w:val="001C20B5"/>
    <w:rsid w:val="001C2E8E"/>
    <w:rsid w:val="001C4E61"/>
    <w:rsid w:val="001C5C78"/>
    <w:rsid w:val="001C5CDE"/>
    <w:rsid w:val="001C6713"/>
    <w:rsid w:val="001C786B"/>
    <w:rsid w:val="001D58F9"/>
    <w:rsid w:val="001D5E43"/>
    <w:rsid w:val="001D7DC1"/>
    <w:rsid w:val="001E16CA"/>
    <w:rsid w:val="001E2982"/>
    <w:rsid w:val="001E5362"/>
    <w:rsid w:val="001E7770"/>
    <w:rsid w:val="001F289D"/>
    <w:rsid w:val="001F33E5"/>
    <w:rsid w:val="001F357A"/>
    <w:rsid w:val="001F3C08"/>
    <w:rsid w:val="001F6B1A"/>
    <w:rsid w:val="001F70BA"/>
    <w:rsid w:val="00200341"/>
    <w:rsid w:val="002031D1"/>
    <w:rsid w:val="002032AF"/>
    <w:rsid w:val="0021115B"/>
    <w:rsid w:val="00211BCF"/>
    <w:rsid w:val="002162BC"/>
    <w:rsid w:val="00220925"/>
    <w:rsid w:val="00226D61"/>
    <w:rsid w:val="00234FCE"/>
    <w:rsid w:val="00235A3F"/>
    <w:rsid w:val="00240571"/>
    <w:rsid w:val="00242CF7"/>
    <w:rsid w:val="00246F40"/>
    <w:rsid w:val="00246FF1"/>
    <w:rsid w:val="0024770F"/>
    <w:rsid w:val="0025027E"/>
    <w:rsid w:val="002506F4"/>
    <w:rsid w:val="00251B7E"/>
    <w:rsid w:val="002526CB"/>
    <w:rsid w:val="00254226"/>
    <w:rsid w:val="002558AE"/>
    <w:rsid w:val="002563BE"/>
    <w:rsid w:val="00256603"/>
    <w:rsid w:val="00256BF7"/>
    <w:rsid w:val="00261829"/>
    <w:rsid w:val="00262A50"/>
    <w:rsid w:val="002658E3"/>
    <w:rsid w:val="00271EF6"/>
    <w:rsid w:val="00272244"/>
    <w:rsid w:val="0027314A"/>
    <w:rsid w:val="00273E84"/>
    <w:rsid w:val="002761C1"/>
    <w:rsid w:val="00277B8E"/>
    <w:rsid w:val="00281F22"/>
    <w:rsid w:val="00290A18"/>
    <w:rsid w:val="00290ABB"/>
    <w:rsid w:val="0029113A"/>
    <w:rsid w:val="00293C8A"/>
    <w:rsid w:val="00293EB8"/>
    <w:rsid w:val="002949E6"/>
    <w:rsid w:val="00296A69"/>
    <w:rsid w:val="002A022A"/>
    <w:rsid w:val="002A034D"/>
    <w:rsid w:val="002A0CE7"/>
    <w:rsid w:val="002A3622"/>
    <w:rsid w:val="002B191F"/>
    <w:rsid w:val="002B3386"/>
    <w:rsid w:val="002B384A"/>
    <w:rsid w:val="002B4AFD"/>
    <w:rsid w:val="002B5A6F"/>
    <w:rsid w:val="002B6C67"/>
    <w:rsid w:val="002B7D0E"/>
    <w:rsid w:val="002C038D"/>
    <w:rsid w:val="002C0A37"/>
    <w:rsid w:val="002C264E"/>
    <w:rsid w:val="002C3FA7"/>
    <w:rsid w:val="002C6864"/>
    <w:rsid w:val="002C753D"/>
    <w:rsid w:val="002D0484"/>
    <w:rsid w:val="002D0CEB"/>
    <w:rsid w:val="002D1FCC"/>
    <w:rsid w:val="002D28CB"/>
    <w:rsid w:val="002D3AFC"/>
    <w:rsid w:val="002D5187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5570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C27"/>
    <w:rsid w:val="003126A2"/>
    <w:rsid w:val="0031652D"/>
    <w:rsid w:val="003207E0"/>
    <w:rsid w:val="00320BC3"/>
    <w:rsid w:val="00321E59"/>
    <w:rsid w:val="0032228A"/>
    <w:rsid w:val="003223DD"/>
    <w:rsid w:val="003228EB"/>
    <w:rsid w:val="003251D3"/>
    <w:rsid w:val="003254B1"/>
    <w:rsid w:val="00330B00"/>
    <w:rsid w:val="00330D9F"/>
    <w:rsid w:val="0033145D"/>
    <w:rsid w:val="003314F1"/>
    <w:rsid w:val="00336024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4F23"/>
    <w:rsid w:val="003550BB"/>
    <w:rsid w:val="00356678"/>
    <w:rsid w:val="003570EB"/>
    <w:rsid w:val="00361007"/>
    <w:rsid w:val="00361D6A"/>
    <w:rsid w:val="00362D20"/>
    <w:rsid w:val="00365BAB"/>
    <w:rsid w:val="0036692C"/>
    <w:rsid w:val="00371A99"/>
    <w:rsid w:val="00375422"/>
    <w:rsid w:val="00377DAF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C1D"/>
    <w:rsid w:val="003A7F21"/>
    <w:rsid w:val="003B630A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4FD8"/>
    <w:rsid w:val="00406264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4B9"/>
    <w:rsid w:val="00425C8B"/>
    <w:rsid w:val="00430549"/>
    <w:rsid w:val="004315E6"/>
    <w:rsid w:val="00431E2C"/>
    <w:rsid w:val="00432C69"/>
    <w:rsid w:val="00433297"/>
    <w:rsid w:val="00435885"/>
    <w:rsid w:val="00435B84"/>
    <w:rsid w:val="00441E4F"/>
    <w:rsid w:val="00441F12"/>
    <w:rsid w:val="0044275D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02BB"/>
    <w:rsid w:val="00461F8B"/>
    <w:rsid w:val="00464326"/>
    <w:rsid w:val="0046508F"/>
    <w:rsid w:val="00465208"/>
    <w:rsid w:val="00466CAB"/>
    <w:rsid w:val="004674CD"/>
    <w:rsid w:val="0046787E"/>
    <w:rsid w:val="00473C1D"/>
    <w:rsid w:val="0047690E"/>
    <w:rsid w:val="00477B2A"/>
    <w:rsid w:val="00484071"/>
    <w:rsid w:val="0048500A"/>
    <w:rsid w:val="004857E1"/>
    <w:rsid w:val="00490250"/>
    <w:rsid w:val="00495018"/>
    <w:rsid w:val="004972DB"/>
    <w:rsid w:val="004A1B52"/>
    <w:rsid w:val="004A368F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1FD9"/>
    <w:rsid w:val="004C32FC"/>
    <w:rsid w:val="004C35FE"/>
    <w:rsid w:val="004C4169"/>
    <w:rsid w:val="004C4F77"/>
    <w:rsid w:val="004C56CE"/>
    <w:rsid w:val="004C5EEC"/>
    <w:rsid w:val="004C62D2"/>
    <w:rsid w:val="004C65FF"/>
    <w:rsid w:val="004C695E"/>
    <w:rsid w:val="004C77F5"/>
    <w:rsid w:val="004C7BE5"/>
    <w:rsid w:val="004D06FC"/>
    <w:rsid w:val="004D1C0A"/>
    <w:rsid w:val="004D20C4"/>
    <w:rsid w:val="004D2AA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00D"/>
    <w:rsid w:val="004F1C4A"/>
    <w:rsid w:val="004F3B65"/>
    <w:rsid w:val="005011FA"/>
    <w:rsid w:val="005015C8"/>
    <w:rsid w:val="00502A88"/>
    <w:rsid w:val="00505BC7"/>
    <w:rsid w:val="00506AD4"/>
    <w:rsid w:val="00512C29"/>
    <w:rsid w:val="00512CE7"/>
    <w:rsid w:val="00513E56"/>
    <w:rsid w:val="00515B1F"/>
    <w:rsid w:val="00517474"/>
    <w:rsid w:val="00520162"/>
    <w:rsid w:val="00520442"/>
    <w:rsid w:val="00526647"/>
    <w:rsid w:val="00532BF6"/>
    <w:rsid w:val="00532C41"/>
    <w:rsid w:val="0053597C"/>
    <w:rsid w:val="0053763F"/>
    <w:rsid w:val="0054107E"/>
    <w:rsid w:val="00542C30"/>
    <w:rsid w:val="00545756"/>
    <w:rsid w:val="00546302"/>
    <w:rsid w:val="00547B60"/>
    <w:rsid w:val="0055087D"/>
    <w:rsid w:val="005541B3"/>
    <w:rsid w:val="0055430E"/>
    <w:rsid w:val="0056204D"/>
    <w:rsid w:val="0056230B"/>
    <w:rsid w:val="00565BDE"/>
    <w:rsid w:val="0056723F"/>
    <w:rsid w:val="00567E6D"/>
    <w:rsid w:val="00570863"/>
    <w:rsid w:val="00571236"/>
    <w:rsid w:val="00572C8A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0F69"/>
    <w:rsid w:val="005A334B"/>
    <w:rsid w:val="005A4A19"/>
    <w:rsid w:val="005B0796"/>
    <w:rsid w:val="005B19A8"/>
    <w:rsid w:val="005B26BB"/>
    <w:rsid w:val="005B5718"/>
    <w:rsid w:val="005B6419"/>
    <w:rsid w:val="005C0569"/>
    <w:rsid w:val="005C2C58"/>
    <w:rsid w:val="005C4E64"/>
    <w:rsid w:val="005C6916"/>
    <w:rsid w:val="005C6AE4"/>
    <w:rsid w:val="005D3CA6"/>
    <w:rsid w:val="005D49B3"/>
    <w:rsid w:val="005D58BA"/>
    <w:rsid w:val="005E515C"/>
    <w:rsid w:val="005E5D3F"/>
    <w:rsid w:val="005E7E1E"/>
    <w:rsid w:val="005F1E83"/>
    <w:rsid w:val="005F6AB2"/>
    <w:rsid w:val="00600CD7"/>
    <w:rsid w:val="00600DF8"/>
    <w:rsid w:val="00600E01"/>
    <w:rsid w:val="00601610"/>
    <w:rsid w:val="00615370"/>
    <w:rsid w:val="00617186"/>
    <w:rsid w:val="00617503"/>
    <w:rsid w:val="00620B1F"/>
    <w:rsid w:val="006316BB"/>
    <w:rsid w:val="00631890"/>
    <w:rsid w:val="00633C71"/>
    <w:rsid w:val="00634BD3"/>
    <w:rsid w:val="00635AAE"/>
    <w:rsid w:val="0063605D"/>
    <w:rsid w:val="00641287"/>
    <w:rsid w:val="0064279A"/>
    <w:rsid w:val="00646113"/>
    <w:rsid w:val="006557B8"/>
    <w:rsid w:val="00656233"/>
    <w:rsid w:val="00660F72"/>
    <w:rsid w:val="00661EAC"/>
    <w:rsid w:val="00663393"/>
    <w:rsid w:val="0066362E"/>
    <w:rsid w:val="00665661"/>
    <w:rsid w:val="00665FEA"/>
    <w:rsid w:val="00666C4C"/>
    <w:rsid w:val="00666DE1"/>
    <w:rsid w:val="006670F1"/>
    <w:rsid w:val="00671B29"/>
    <w:rsid w:val="00677174"/>
    <w:rsid w:val="0067733A"/>
    <w:rsid w:val="00680562"/>
    <w:rsid w:val="00681256"/>
    <w:rsid w:val="0068246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43F0"/>
    <w:rsid w:val="006A5337"/>
    <w:rsid w:val="006A5840"/>
    <w:rsid w:val="006B0792"/>
    <w:rsid w:val="006B3643"/>
    <w:rsid w:val="006B63F2"/>
    <w:rsid w:val="006B660D"/>
    <w:rsid w:val="006B70FD"/>
    <w:rsid w:val="006B73B5"/>
    <w:rsid w:val="006C3A7A"/>
    <w:rsid w:val="006C41BE"/>
    <w:rsid w:val="006C4305"/>
    <w:rsid w:val="006C4906"/>
    <w:rsid w:val="006C5A35"/>
    <w:rsid w:val="006C60E3"/>
    <w:rsid w:val="006C61DB"/>
    <w:rsid w:val="006D1366"/>
    <w:rsid w:val="006D2A40"/>
    <w:rsid w:val="006D3904"/>
    <w:rsid w:val="006D49E2"/>
    <w:rsid w:val="006D5E3A"/>
    <w:rsid w:val="006D7902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638"/>
    <w:rsid w:val="00723B51"/>
    <w:rsid w:val="00724001"/>
    <w:rsid w:val="007267AA"/>
    <w:rsid w:val="00727E19"/>
    <w:rsid w:val="007363C5"/>
    <w:rsid w:val="007434C8"/>
    <w:rsid w:val="00744239"/>
    <w:rsid w:val="00744CDE"/>
    <w:rsid w:val="0074508E"/>
    <w:rsid w:val="0074621E"/>
    <w:rsid w:val="00751ABA"/>
    <w:rsid w:val="0075575C"/>
    <w:rsid w:val="00755E4D"/>
    <w:rsid w:val="00755E7E"/>
    <w:rsid w:val="00756304"/>
    <w:rsid w:val="00756B4B"/>
    <w:rsid w:val="007611DC"/>
    <w:rsid w:val="0076204F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5F06"/>
    <w:rsid w:val="007769B0"/>
    <w:rsid w:val="00781844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1FCC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4813"/>
    <w:rsid w:val="007D66B3"/>
    <w:rsid w:val="007E6BF9"/>
    <w:rsid w:val="007E7466"/>
    <w:rsid w:val="007E7F1B"/>
    <w:rsid w:val="007F0E9A"/>
    <w:rsid w:val="007F1105"/>
    <w:rsid w:val="007F1866"/>
    <w:rsid w:val="007F3DC8"/>
    <w:rsid w:val="007F53B4"/>
    <w:rsid w:val="007F57FD"/>
    <w:rsid w:val="007F64CB"/>
    <w:rsid w:val="007F66FE"/>
    <w:rsid w:val="0080136E"/>
    <w:rsid w:val="00801808"/>
    <w:rsid w:val="008136D7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257D"/>
    <w:rsid w:val="008433AD"/>
    <w:rsid w:val="008447F0"/>
    <w:rsid w:val="0084777C"/>
    <w:rsid w:val="0085060F"/>
    <w:rsid w:val="00850C01"/>
    <w:rsid w:val="00850F7C"/>
    <w:rsid w:val="00851C08"/>
    <w:rsid w:val="008537EC"/>
    <w:rsid w:val="00860ACB"/>
    <w:rsid w:val="008611EA"/>
    <w:rsid w:val="00862DF5"/>
    <w:rsid w:val="00863964"/>
    <w:rsid w:val="00864AB9"/>
    <w:rsid w:val="00865277"/>
    <w:rsid w:val="008659C7"/>
    <w:rsid w:val="00870995"/>
    <w:rsid w:val="00870C73"/>
    <w:rsid w:val="008728C8"/>
    <w:rsid w:val="00876CDA"/>
    <w:rsid w:val="00877341"/>
    <w:rsid w:val="00880D07"/>
    <w:rsid w:val="0088189D"/>
    <w:rsid w:val="008829D1"/>
    <w:rsid w:val="0088363F"/>
    <w:rsid w:val="0088675C"/>
    <w:rsid w:val="008901A8"/>
    <w:rsid w:val="00890AE7"/>
    <w:rsid w:val="00892563"/>
    <w:rsid w:val="00894531"/>
    <w:rsid w:val="00896584"/>
    <w:rsid w:val="00896AC5"/>
    <w:rsid w:val="00897CC4"/>
    <w:rsid w:val="008A2128"/>
    <w:rsid w:val="008A5E4E"/>
    <w:rsid w:val="008A6012"/>
    <w:rsid w:val="008B0B1B"/>
    <w:rsid w:val="008B114A"/>
    <w:rsid w:val="008B185E"/>
    <w:rsid w:val="008B2C13"/>
    <w:rsid w:val="008B2EBC"/>
    <w:rsid w:val="008B372B"/>
    <w:rsid w:val="008B5948"/>
    <w:rsid w:val="008B6ADE"/>
    <w:rsid w:val="008B6F33"/>
    <w:rsid w:val="008C07F9"/>
    <w:rsid w:val="008C4498"/>
    <w:rsid w:val="008C44FA"/>
    <w:rsid w:val="008C4D35"/>
    <w:rsid w:val="008D05D4"/>
    <w:rsid w:val="008D10F3"/>
    <w:rsid w:val="008D1560"/>
    <w:rsid w:val="008D1C44"/>
    <w:rsid w:val="008D21CA"/>
    <w:rsid w:val="008D27D8"/>
    <w:rsid w:val="008D397D"/>
    <w:rsid w:val="008D6AAB"/>
    <w:rsid w:val="008E1396"/>
    <w:rsid w:val="008E5B79"/>
    <w:rsid w:val="008E628B"/>
    <w:rsid w:val="008F0892"/>
    <w:rsid w:val="008F1EB8"/>
    <w:rsid w:val="008F4786"/>
    <w:rsid w:val="008F640A"/>
    <w:rsid w:val="008F784D"/>
    <w:rsid w:val="00910FE4"/>
    <w:rsid w:val="009111BD"/>
    <w:rsid w:val="00913924"/>
    <w:rsid w:val="00916790"/>
    <w:rsid w:val="0092019B"/>
    <w:rsid w:val="0092227C"/>
    <w:rsid w:val="00922D61"/>
    <w:rsid w:val="0092355E"/>
    <w:rsid w:val="009239E7"/>
    <w:rsid w:val="00924F32"/>
    <w:rsid w:val="00925269"/>
    <w:rsid w:val="00925A86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6C63"/>
    <w:rsid w:val="00957C0A"/>
    <w:rsid w:val="009629D2"/>
    <w:rsid w:val="00962CD8"/>
    <w:rsid w:val="00965F75"/>
    <w:rsid w:val="00966ADE"/>
    <w:rsid w:val="00967341"/>
    <w:rsid w:val="009679E1"/>
    <w:rsid w:val="009709CD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92A4A"/>
    <w:rsid w:val="009957A8"/>
    <w:rsid w:val="009A0019"/>
    <w:rsid w:val="009A0EF1"/>
    <w:rsid w:val="009A156B"/>
    <w:rsid w:val="009A4459"/>
    <w:rsid w:val="009A5362"/>
    <w:rsid w:val="009A587F"/>
    <w:rsid w:val="009A6322"/>
    <w:rsid w:val="009A78F3"/>
    <w:rsid w:val="009A7D4B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49AA"/>
    <w:rsid w:val="009D72E5"/>
    <w:rsid w:val="009D743A"/>
    <w:rsid w:val="009D7E46"/>
    <w:rsid w:val="009E34C7"/>
    <w:rsid w:val="009E43CD"/>
    <w:rsid w:val="009E76EA"/>
    <w:rsid w:val="009F3931"/>
    <w:rsid w:val="009F3C1E"/>
    <w:rsid w:val="009F3EF7"/>
    <w:rsid w:val="009F41AE"/>
    <w:rsid w:val="009F48C8"/>
    <w:rsid w:val="009F5071"/>
    <w:rsid w:val="009F57DF"/>
    <w:rsid w:val="009F5A6C"/>
    <w:rsid w:val="009F78E8"/>
    <w:rsid w:val="009F79D5"/>
    <w:rsid w:val="00A00AD4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0CF8"/>
    <w:rsid w:val="00A119FC"/>
    <w:rsid w:val="00A125CF"/>
    <w:rsid w:val="00A1614B"/>
    <w:rsid w:val="00A21A12"/>
    <w:rsid w:val="00A222AB"/>
    <w:rsid w:val="00A22DA1"/>
    <w:rsid w:val="00A22E0C"/>
    <w:rsid w:val="00A30D4C"/>
    <w:rsid w:val="00A31215"/>
    <w:rsid w:val="00A31323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70420"/>
    <w:rsid w:val="00A73753"/>
    <w:rsid w:val="00A7619F"/>
    <w:rsid w:val="00A779A9"/>
    <w:rsid w:val="00A77BF2"/>
    <w:rsid w:val="00A85EF3"/>
    <w:rsid w:val="00A860C3"/>
    <w:rsid w:val="00A97931"/>
    <w:rsid w:val="00AA060E"/>
    <w:rsid w:val="00AA398B"/>
    <w:rsid w:val="00AA3D8E"/>
    <w:rsid w:val="00AA438D"/>
    <w:rsid w:val="00AA4C01"/>
    <w:rsid w:val="00AB28A7"/>
    <w:rsid w:val="00AB4FF2"/>
    <w:rsid w:val="00AB7934"/>
    <w:rsid w:val="00AC2EFD"/>
    <w:rsid w:val="00AC62E6"/>
    <w:rsid w:val="00AD2271"/>
    <w:rsid w:val="00AD2510"/>
    <w:rsid w:val="00AD4E1C"/>
    <w:rsid w:val="00AD4E79"/>
    <w:rsid w:val="00AE1027"/>
    <w:rsid w:val="00AE1C48"/>
    <w:rsid w:val="00AE2E84"/>
    <w:rsid w:val="00AE7EBA"/>
    <w:rsid w:val="00AF0FA1"/>
    <w:rsid w:val="00AF1993"/>
    <w:rsid w:val="00AF488E"/>
    <w:rsid w:val="00AF4D4F"/>
    <w:rsid w:val="00AF546A"/>
    <w:rsid w:val="00AF7A87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50D4"/>
    <w:rsid w:val="00B364A9"/>
    <w:rsid w:val="00B44325"/>
    <w:rsid w:val="00B4762F"/>
    <w:rsid w:val="00B50C7F"/>
    <w:rsid w:val="00B51803"/>
    <w:rsid w:val="00B51B76"/>
    <w:rsid w:val="00B51BB7"/>
    <w:rsid w:val="00B53AF2"/>
    <w:rsid w:val="00B54B45"/>
    <w:rsid w:val="00B60FCC"/>
    <w:rsid w:val="00B62048"/>
    <w:rsid w:val="00B6318B"/>
    <w:rsid w:val="00B64898"/>
    <w:rsid w:val="00B64D44"/>
    <w:rsid w:val="00B659A5"/>
    <w:rsid w:val="00B660C4"/>
    <w:rsid w:val="00B71CBC"/>
    <w:rsid w:val="00B72441"/>
    <w:rsid w:val="00B778D0"/>
    <w:rsid w:val="00B82086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29B4"/>
    <w:rsid w:val="00BB5F48"/>
    <w:rsid w:val="00BB6C75"/>
    <w:rsid w:val="00BB6FD5"/>
    <w:rsid w:val="00BB7084"/>
    <w:rsid w:val="00BB7858"/>
    <w:rsid w:val="00BC1FF9"/>
    <w:rsid w:val="00BC3DAF"/>
    <w:rsid w:val="00BC6ABC"/>
    <w:rsid w:val="00BC776D"/>
    <w:rsid w:val="00BD0BAF"/>
    <w:rsid w:val="00BD130C"/>
    <w:rsid w:val="00BD1D83"/>
    <w:rsid w:val="00BD1FE9"/>
    <w:rsid w:val="00BD20A3"/>
    <w:rsid w:val="00BD32E0"/>
    <w:rsid w:val="00BD3822"/>
    <w:rsid w:val="00BD69A3"/>
    <w:rsid w:val="00BD6A74"/>
    <w:rsid w:val="00BE104C"/>
    <w:rsid w:val="00BE1728"/>
    <w:rsid w:val="00BE177F"/>
    <w:rsid w:val="00BE1BCE"/>
    <w:rsid w:val="00BE2E10"/>
    <w:rsid w:val="00BE31B5"/>
    <w:rsid w:val="00BE48A7"/>
    <w:rsid w:val="00BF6C62"/>
    <w:rsid w:val="00C02593"/>
    <w:rsid w:val="00C03823"/>
    <w:rsid w:val="00C04E4E"/>
    <w:rsid w:val="00C10481"/>
    <w:rsid w:val="00C132E8"/>
    <w:rsid w:val="00C139BD"/>
    <w:rsid w:val="00C173AA"/>
    <w:rsid w:val="00C20692"/>
    <w:rsid w:val="00C22259"/>
    <w:rsid w:val="00C30D8B"/>
    <w:rsid w:val="00C314D2"/>
    <w:rsid w:val="00C31D69"/>
    <w:rsid w:val="00C33746"/>
    <w:rsid w:val="00C340A1"/>
    <w:rsid w:val="00C3444B"/>
    <w:rsid w:val="00C3588D"/>
    <w:rsid w:val="00C42D27"/>
    <w:rsid w:val="00C45097"/>
    <w:rsid w:val="00C46525"/>
    <w:rsid w:val="00C47419"/>
    <w:rsid w:val="00C5092F"/>
    <w:rsid w:val="00C53DAD"/>
    <w:rsid w:val="00C54855"/>
    <w:rsid w:val="00C55C51"/>
    <w:rsid w:val="00C6029A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1E7E"/>
    <w:rsid w:val="00CC4109"/>
    <w:rsid w:val="00CC57A6"/>
    <w:rsid w:val="00CC5CAA"/>
    <w:rsid w:val="00CC5D8A"/>
    <w:rsid w:val="00CD187B"/>
    <w:rsid w:val="00CD7B0E"/>
    <w:rsid w:val="00CD7BFC"/>
    <w:rsid w:val="00CE1D4E"/>
    <w:rsid w:val="00CE50E6"/>
    <w:rsid w:val="00CE5CF5"/>
    <w:rsid w:val="00CF23E4"/>
    <w:rsid w:val="00CF2F63"/>
    <w:rsid w:val="00D021C4"/>
    <w:rsid w:val="00D04AA6"/>
    <w:rsid w:val="00D10F37"/>
    <w:rsid w:val="00D11839"/>
    <w:rsid w:val="00D16F9D"/>
    <w:rsid w:val="00D17508"/>
    <w:rsid w:val="00D20362"/>
    <w:rsid w:val="00D22FA5"/>
    <w:rsid w:val="00D2454F"/>
    <w:rsid w:val="00D27D65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0EB2"/>
    <w:rsid w:val="00D82F63"/>
    <w:rsid w:val="00D83354"/>
    <w:rsid w:val="00D83E6A"/>
    <w:rsid w:val="00D867F5"/>
    <w:rsid w:val="00D86F56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673"/>
    <w:rsid w:val="00DA6269"/>
    <w:rsid w:val="00DB386E"/>
    <w:rsid w:val="00DB3886"/>
    <w:rsid w:val="00DC1360"/>
    <w:rsid w:val="00DC169E"/>
    <w:rsid w:val="00DC51E6"/>
    <w:rsid w:val="00DD2949"/>
    <w:rsid w:val="00DD2DE2"/>
    <w:rsid w:val="00DD314F"/>
    <w:rsid w:val="00DD3736"/>
    <w:rsid w:val="00DD71AB"/>
    <w:rsid w:val="00DD7D13"/>
    <w:rsid w:val="00DE0266"/>
    <w:rsid w:val="00DE0F7F"/>
    <w:rsid w:val="00DE1E73"/>
    <w:rsid w:val="00DE4A5C"/>
    <w:rsid w:val="00DE5926"/>
    <w:rsid w:val="00DE5A24"/>
    <w:rsid w:val="00DF2296"/>
    <w:rsid w:val="00DF24F1"/>
    <w:rsid w:val="00DF322D"/>
    <w:rsid w:val="00DF3F27"/>
    <w:rsid w:val="00DF51B9"/>
    <w:rsid w:val="00DF6C11"/>
    <w:rsid w:val="00E04E66"/>
    <w:rsid w:val="00E11048"/>
    <w:rsid w:val="00E11710"/>
    <w:rsid w:val="00E11749"/>
    <w:rsid w:val="00E1272E"/>
    <w:rsid w:val="00E14420"/>
    <w:rsid w:val="00E1463E"/>
    <w:rsid w:val="00E26D6B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041F"/>
    <w:rsid w:val="00E51C25"/>
    <w:rsid w:val="00E52C50"/>
    <w:rsid w:val="00E55142"/>
    <w:rsid w:val="00E6156D"/>
    <w:rsid w:val="00E6416D"/>
    <w:rsid w:val="00E64FEF"/>
    <w:rsid w:val="00E66A34"/>
    <w:rsid w:val="00E66C2B"/>
    <w:rsid w:val="00E67031"/>
    <w:rsid w:val="00E70AAA"/>
    <w:rsid w:val="00E71B70"/>
    <w:rsid w:val="00E75641"/>
    <w:rsid w:val="00E813DA"/>
    <w:rsid w:val="00E8284E"/>
    <w:rsid w:val="00E85EEC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56DE"/>
    <w:rsid w:val="00EA69B5"/>
    <w:rsid w:val="00EA7B78"/>
    <w:rsid w:val="00EA7F20"/>
    <w:rsid w:val="00EB0CA6"/>
    <w:rsid w:val="00EB4985"/>
    <w:rsid w:val="00EB55EB"/>
    <w:rsid w:val="00EB676D"/>
    <w:rsid w:val="00EC26AD"/>
    <w:rsid w:val="00EC48CB"/>
    <w:rsid w:val="00EC5E59"/>
    <w:rsid w:val="00ED4C52"/>
    <w:rsid w:val="00EE0953"/>
    <w:rsid w:val="00EE1137"/>
    <w:rsid w:val="00EE199C"/>
    <w:rsid w:val="00EE335D"/>
    <w:rsid w:val="00EE4F67"/>
    <w:rsid w:val="00EE762B"/>
    <w:rsid w:val="00EF110B"/>
    <w:rsid w:val="00EF113C"/>
    <w:rsid w:val="00EF24A4"/>
    <w:rsid w:val="00EF4130"/>
    <w:rsid w:val="00EF5589"/>
    <w:rsid w:val="00EF5FAD"/>
    <w:rsid w:val="00EF6C40"/>
    <w:rsid w:val="00F00FB3"/>
    <w:rsid w:val="00F016BB"/>
    <w:rsid w:val="00F02239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6B4C"/>
    <w:rsid w:val="00F371C1"/>
    <w:rsid w:val="00F41DE7"/>
    <w:rsid w:val="00F42A93"/>
    <w:rsid w:val="00F44211"/>
    <w:rsid w:val="00F45648"/>
    <w:rsid w:val="00F45775"/>
    <w:rsid w:val="00F4799F"/>
    <w:rsid w:val="00F507BA"/>
    <w:rsid w:val="00F51D4A"/>
    <w:rsid w:val="00F527EC"/>
    <w:rsid w:val="00F52F30"/>
    <w:rsid w:val="00F54196"/>
    <w:rsid w:val="00F5469B"/>
    <w:rsid w:val="00F555E4"/>
    <w:rsid w:val="00F60169"/>
    <w:rsid w:val="00F63080"/>
    <w:rsid w:val="00F715FD"/>
    <w:rsid w:val="00F71DD7"/>
    <w:rsid w:val="00F724B4"/>
    <w:rsid w:val="00F7297D"/>
    <w:rsid w:val="00F729F3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2797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35E2"/>
    <w:rsid w:val="00FC480E"/>
    <w:rsid w:val="00FD0475"/>
    <w:rsid w:val="00FD369A"/>
    <w:rsid w:val="00FD40B1"/>
    <w:rsid w:val="00FD4DCC"/>
    <w:rsid w:val="00FD6FED"/>
    <w:rsid w:val="00FD72B1"/>
    <w:rsid w:val="00FE292E"/>
    <w:rsid w:val="00FE6915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34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image" Target="media/image1.emf"/><Relationship Id="rId18" Type="http://schemas.openxmlformats.org/officeDocument/2006/relationships/oleObject" Target="embeddings/Microsoft_Office_Word_97_-_2003_Document2.doc"/><Relationship Id="rId26" Type="http://schemas.openxmlformats.org/officeDocument/2006/relationships/package" Target="embeddings/Microsoft_Office_Word_Document5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Excel_97-2003_Worksheet1.xls"/><Relationship Id="rId20" Type="http://schemas.openxmlformats.org/officeDocument/2006/relationships/package" Target="embeddings/Microsoft_Office_Word_Document2.doc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package" Target="embeddings/Microsoft_Office_Word_Document4.docx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footer" Target="footer1.xml"/><Relationship Id="rId10" Type="http://schemas.openxmlformats.org/officeDocument/2006/relationships/hyperlink" Target="mailto:Lusighazaryan@beeline.am" TargetMode="External"/><Relationship Id="rId19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package" Target="embeddings/Microsoft_Office_Word_Document1.docx"/><Relationship Id="rId22" Type="http://schemas.openxmlformats.org/officeDocument/2006/relationships/package" Target="embeddings/Microsoft_Office_Word_Document3.docx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F973E2-0C1D-41BD-AAC6-ABF2DAE2BB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543</TotalTime>
  <Pages>12</Pages>
  <Words>2544</Words>
  <Characters>14505</Characters>
  <Application>Microsoft Office Word</Application>
  <DocSecurity>0</DocSecurity>
  <Lines>120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17015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83</cp:revision>
  <cp:lastPrinted>2015-02-11T07:26:00Z</cp:lastPrinted>
  <dcterms:created xsi:type="dcterms:W3CDTF">2015-02-13T11:50:00Z</dcterms:created>
  <dcterms:modified xsi:type="dcterms:W3CDTF">2015-10-14T05:20:00Z</dcterms:modified>
</cp:coreProperties>
</file>